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52" w:rsidRPr="007F55CE" w:rsidRDefault="00337552" w:rsidP="00337552">
      <w:pPr>
        <w:keepLines/>
        <w:spacing w:after="12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F55CE">
        <w:rPr>
          <w:rFonts w:ascii="Times New Roman" w:hAnsi="Times New Roman"/>
          <w:b/>
          <w:caps/>
          <w:sz w:val="24"/>
          <w:szCs w:val="24"/>
        </w:rPr>
        <w:t xml:space="preserve">Олимпиада по биологии для </w:t>
      </w:r>
      <w:r w:rsidRPr="007F55CE">
        <w:rPr>
          <w:rFonts w:ascii="Times New Roman" w:hAnsi="Times New Roman"/>
          <w:b/>
          <w:sz w:val="24"/>
          <w:szCs w:val="24"/>
        </w:rPr>
        <w:t>10-11 классов</w:t>
      </w:r>
    </w:p>
    <w:p w:rsidR="00337552" w:rsidRPr="007F55CE" w:rsidRDefault="00337552" w:rsidP="00337552">
      <w:pPr>
        <w:pStyle w:val="a3"/>
        <w:keepLines/>
        <w:widowControl w:val="0"/>
        <w:spacing w:after="120"/>
        <w:ind w:right="0" w:firstLine="540"/>
        <w:rPr>
          <w:sz w:val="24"/>
          <w:szCs w:val="24"/>
        </w:rPr>
      </w:pPr>
      <w:r w:rsidRPr="007F55CE">
        <w:rPr>
          <w:b/>
          <w:sz w:val="24"/>
          <w:szCs w:val="24"/>
        </w:rPr>
        <w:t xml:space="preserve">Часть I. </w:t>
      </w:r>
      <w:r w:rsidRPr="007F55CE">
        <w:rPr>
          <w:sz w:val="24"/>
          <w:szCs w:val="24"/>
        </w:rPr>
        <w:t xml:space="preserve">Вам предлагаются тестовые </w:t>
      </w:r>
      <w:r w:rsidRPr="007F55CE">
        <w:rPr>
          <w:b/>
          <w:sz w:val="24"/>
          <w:szCs w:val="24"/>
          <w:u w:val="single"/>
        </w:rPr>
        <w:t>задания с одним вариантом ответа</w:t>
      </w:r>
      <w:r w:rsidRPr="007F55CE">
        <w:rPr>
          <w:sz w:val="24"/>
          <w:szCs w:val="24"/>
        </w:rPr>
        <w:t xml:space="preserve"> из четырех возможных. </w:t>
      </w:r>
    </w:p>
    <w:p w:rsidR="00337552" w:rsidRPr="007F55CE" w:rsidRDefault="00337552" w:rsidP="00337552">
      <w:pPr>
        <w:keepLines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120"/>
        <w:ind w:left="540" w:right="-54" w:hanging="540"/>
        <w:rPr>
          <w:rFonts w:ascii="Times New Roman" w:hAnsi="Times New Roman"/>
          <w:sz w:val="24"/>
          <w:szCs w:val="24"/>
        </w:rPr>
      </w:pPr>
      <w:r w:rsidRPr="007F55CE">
        <w:rPr>
          <w:rFonts w:ascii="Times New Roman" w:hAnsi="Times New Roman"/>
          <w:b/>
          <w:sz w:val="24"/>
          <w:szCs w:val="24"/>
        </w:rPr>
        <w:t>К облигатным паразитам относятся возбудитель:</w:t>
      </w:r>
      <w:r w:rsidRPr="007F55CE">
        <w:rPr>
          <w:rFonts w:ascii="Times New Roman" w:hAnsi="Times New Roman"/>
          <w:b/>
          <w:sz w:val="24"/>
          <w:szCs w:val="24"/>
        </w:rPr>
        <w:br/>
      </w:r>
      <w:r w:rsidRPr="007F55CE">
        <w:rPr>
          <w:rFonts w:ascii="Times New Roman" w:hAnsi="Times New Roman"/>
          <w:sz w:val="24"/>
          <w:szCs w:val="24"/>
        </w:rPr>
        <w:t xml:space="preserve">а) мучнистой росы крыжовника; </w:t>
      </w:r>
      <w:r w:rsidRPr="007F55CE">
        <w:rPr>
          <w:rFonts w:ascii="Times New Roman" w:hAnsi="Times New Roman"/>
          <w:vanish/>
          <w:sz w:val="24"/>
          <w:szCs w:val="24"/>
        </w:rPr>
        <w:t>+</w:t>
      </w:r>
      <w:r w:rsidRPr="007F55CE">
        <w:rPr>
          <w:rFonts w:ascii="Times New Roman" w:hAnsi="Times New Roman"/>
          <w:sz w:val="24"/>
          <w:szCs w:val="24"/>
        </w:rPr>
        <w:br/>
        <w:t>б) пыльной головни овса;</w:t>
      </w:r>
      <w:r w:rsidRPr="007F55CE">
        <w:rPr>
          <w:rFonts w:ascii="Times New Roman" w:hAnsi="Times New Roman"/>
          <w:sz w:val="24"/>
          <w:szCs w:val="24"/>
        </w:rPr>
        <w:br/>
        <w:t>в) серой гнили моркови;</w:t>
      </w:r>
      <w:r w:rsidRPr="007F55CE">
        <w:rPr>
          <w:rFonts w:ascii="Times New Roman" w:hAnsi="Times New Roman"/>
          <w:sz w:val="24"/>
          <w:szCs w:val="24"/>
        </w:rPr>
        <w:br/>
        <w:t>г) ложной мучнистой росы.</w:t>
      </w:r>
    </w:p>
    <w:p w:rsidR="00337552" w:rsidRPr="007F55CE" w:rsidRDefault="00337552" w:rsidP="00337552">
      <w:pPr>
        <w:keepLines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120"/>
        <w:ind w:left="540" w:right="-54" w:hanging="540"/>
        <w:rPr>
          <w:rFonts w:ascii="Times New Roman" w:hAnsi="Times New Roman"/>
          <w:sz w:val="24"/>
          <w:szCs w:val="24"/>
        </w:rPr>
      </w:pPr>
      <w:r w:rsidRPr="007F55CE">
        <w:rPr>
          <w:rFonts w:ascii="Times New Roman" w:hAnsi="Times New Roman"/>
          <w:b/>
          <w:sz w:val="24"/>
          <w:szCs w:val="24"/>
        </w:rPr>
        <w:t>Смена поколений в жизненном цикле  с преобладанием диплоидного спорофита встречается у:</w:t>
      </w:r>
      <w:r w:rsidRPr="007F55CE">
        <w:rPr>
          <w:rFonts w:ascii="Times New Roman" w:hAnsi="Times New Roman"/>
          <w:b/>
          <w:sz w:val="24"/>
          <w:szCs w:val="24"/>
        </w:rPr>
        <w:br/>
      </w:r>
      <w:r w:rsidRPr="007F55CE">
        <w:rPr>
          <w:rFonts w:ascii="Times New Roman" w:hAnsi="Times New Roman"/>
          <w:sz w:val="24"/>
          <w:szCs w:val="24"/>
        </w:rPr>
        <w:t>а) зеленой водоросли хлореллы;</w:t>
      </w:r>
      <w:r w:rsidRPr="007F55CE">
        <w:rPr>
          <w:rFonts w:ascii="Times New Roman" w:hAnsi="Times New Roman"/>
          <w:sz w:val="24"/>
          <w:szCs w:val="24"/>
        </w:rPr>
        <w:br/>
        <w:t xml:space="preserve">б) бурой водоросли ламинарии; </w:t>
      </w:r>
      <w:r w:rsidRPr="007F55CE">
        <w:rPr>
          <w:rFonts w:ascii="Times New Roman" w:hAnsi="Times New Roman"/>
          <w:vanish/>
          <w:sz w:val="24"/>
          <w:szCs w:val="24"/>
        </w:rPr>
        <w:t>+</w:t>
      </w:r>
      <w:r w:rsidRPr="007F55CE">
        <w:rPr>
          <w:rFonts w:ascii="Times New Roman" w:hAnsi="Times New Roman"/>
          <w:sz w:val="24"/>
          <w:szCs w:val="24"/>
        </w:rPr>
        <w:br/>
        <w:t>в) красной водоросли порфиры;</w:t>
      </w:r>
      <w:r w:rsidRPr="007F55CE">
        <w:rPr>
          <w:rFonts w:ascii="Times New Roman" w:hAnsi="Times New Roman"/>
          <w:sz w:val="24"/>
          <w:szCs w:val="24"/>
        </w:rPr>
        <w:br/>
        <w:t>г) бурой водоросли саргассума.</w:t>
      </w:r>
    </w:p>
    <w:p w:rsidR="00337552" w:rsidRPr="007F55CE" w:rsidRDefault="00337552" w:rsidP="00337552">
      <w:pPr>
        <w:keepLines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120"/>
        <w:ind w:left="540" w:right="-54" w:hanging="540"/>
        <w:rPr>
          <w:rFonts w:ascii="Times New Roman" w:hAnsi="Times New Roman"/>
          <w:sz w:val="24"/>
          <w:szCs w:val="24"/>
        </w:rPr>
      </w:pPr>
      <w:r w:rsidRPr="007F55CE">
        <w:rPr>
          <w:rFonts w:ascii="Times New Roman" w:hAnsi="Times New Roman"/>
          <w:b/>
          <w:sz w:val="24"/>
          <w:szCs w:val="24"/>
        </w:rPr>
        <w:t>Заболевания человека может вызывать водоросль:</w:t>
      </w:r>
      <w:r w:rsidRPr="007F55CE">
        <w:rPr>
          <w:rFonts w:ascii="Times New Roman" w:hAnsi="Times New Roman"/>
          <w:b/>
          <w:sz w:val="24"/>
          <w:szCs w:val="24"/>
        </w:rPr>
        <w:br/>
      </w:r>
      <w:r w:rsidRPr="007F55CE">
        <w:rPr>
          <w:rFonts w:ascii="Times New Roman" w:hAnsi="Times New Roman"/>
          <w:sz w:val="24"/>
          <w:szCs w:val="24"/>
        </w:rPr>
        <w:t xml:space="preserve">а) прототека (отдел зеленые водоросли); </w:t>
      </w:r>
      <w:r w:rsidRPr="007F55CE">
        <w:rPr>
          <w:rFonts w:ascii="Times New Roman" w:hAnsi="Times New Roman"/>
          <w:vanish/>
          <w:sz w:val="24"/>
          <w:szCs w:val="24"/>
        </w:rPr>
        <w:t>+</w:t>
      </w:r>
      <w:r w:rsidRPr="007F55CE">
        <w:rPr>
          <w:rFonts w:ascii="Times New Roman" w:hAnsi="Times New Roman"/>
          <w:sz w:val="24"/>
          <w:szCs w:val="24"/>
        </w:rPr>
        <w:br/>
        <w:t>б) эвглена (отдел эвгленовые водоросли);</w:t>
      </w:r>
      <w:r w:rsidRPr="007F55CE">
        <w:rPr>
          <w:rFonts w:ascii="Times New Roman" w:hAnsi="Times New Roman"/>
          <w:sz w:val="24"/>
          <w:szCs w:val="24"/>
        </w:rPr>
        <w:br/>
        <w:t>в) спирулина (отдел синезеленые водоросли);</w:t>
      </w:r>
      <w:r w:rsidRPr="007F55CE">
        <w:rPr>
          <w:rFonts w:ascii="Times New Roman" w:hAnsi="Times New Roman"/>
          <w:sz w:val="24"/>
          <w:szCs w:val="24"/>
        </w:rPr>
        <w:br/>
        <w:t>г) вольвокс (отдел зеленые водоросли).</w:t>
      </w:r>
    </w:p>
    <w:p w:rsidR="00337552" w:rsidRPr="007F55CE" w:rsidRDefault="00337552" w:rsidP="00337552">
      <w:pPr>
        <w:keepLines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120"/>
        <w:ind w:left="540" w:right="-54" w:hanging="540"/>
        <w:rPr>
          <w:rFonts w:ascii="Times New Roman" w:hAnsi="Times New Roman"/>
          <w:b/>
          <w:sz w:val="24"/>
          <w:szCs w:val="24"/>
        </w:rPr>
      </w:pPr>
      <w:r w:rsidRPr="007F55CE">
        <w:rPr>
          <w:rFonts w:ascii="Times New Roman" w:hAnsi="Times New Roman"/>
          <w:b/>
          <w:sz w:val="24"/>
          <w:szCs w:val="24"/>
        </w:rPr>
        <w:t>В плодовом теле белого гриба образуются споры:</w:t>
      </w:r>
      <w:r w:rsidRPr="007F55CE">
        <w:rPr>
          <w:rFonts w:ascii="Times New Roman" w:hAnsi="Times New Roman"/>
          <w:b/>
          <w:sz w:val="24"/>
          <w:szCs w:val="24"/>
        </w:rPr>
        <w:br/>
      </w:r>
      <w:r w:rsidRPr="007F55CE">
        <w:rPr>
          <w:rFonts w:ascii="Times New Roman" w:hAnsi="Times New Roman"/>
          <w:sz w:val="24"/>
          <w:szCs w:val="24"/>
        </w:rPr>
        <w:t>а) только аскоспоры;</w:t>
      </w:r>
      <w:r w:rsidRPr="007F55CE">
        <w:rPr>
          <w:rFonts w:ascii="Times New Roman" w:hAnsi="Times New Roman"/>
          <w:sz w:val="24"/>
          <w:szCs w:val="24"/>
        </w:rPr>
        <w:br/>
        <w:t xml:space="preserve">б) только базидиоспоры; </w:t>
      </w:r>
      <w:r w:rsidRPr="007F55CE">
        <w:rPr>
          <w:rFonts w:ascii="Times New Roman" w:hAnsi="Times New Roman"/>
          <w:vanish/>
          <w:sz w:val="24"/>
          <w:szCs w:val="24"/>
        </w:rPr>
        <w:t>+</w:t>
      </w:r>
      <w:r w:rsidRPr="007F55CE">
        <w:rPr>
          <w:rFonts w:ascii="Times New Roman" w:hAnsi="Times New Roman"/>
          <w:sz w:val="24"/>
          <w:szCs w:val="24"/>
        </w:rPr>
        <w:br/>
        <w:t xml:space="preserve">в) только конидии; </w:t>
      </w:r>
      <w:r w:rsidRPr="007F55CE">
        <w:rPr>
          <w:rFonts w:ascii="Times New Roman" w:hAnsi="Times New Roman"/>
          <w:sz w:val="24"/>
          <w:szCs w:val="24"/>
        </w:rPr>
        <w:br/>
        <w:t>г) конидии и базидиоспоры.</w:t>
      </w:r>
    </w:p>
    <w:p w:rsidR="00337552" w:rsidRPr="007F55CE" w:rsidRDefault="00337552" w:rsidP="00337552">
      <w:pPr>
        <w:keepLines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120"/>
        <w:ind w:left="540" w:right="-54" w:hanging="540"/>
        <w:rPr>
          <w:rFonts w:ascii="Times New Roman" w:hAnsi="Times New Roman"/>
          <w:b/>
          <w:sz w:val="24"/>
          <w:szCs w:val="24"/>
        </w:rPr>
      </w:pPr>
      <w:r w:rsidRPr="007F55CE">
        <w:rPr>
          <w:rFonts w:ascii="Times New Roman" w:hAnsi="Times New Roman"/>
          <w:b/>
          <w:sz w:val="24"/>
          <w:szCs w:val="24"/>
        </w:rPr>
        <w:t>Мейоз в цикле развития хламидомонады происходит:</w:t>
      </w:r>
      <w:r w:rsidRPr="007F55CE">
        <w:rPr>
          <w:rFonts w:ascii="Times New Roman" w:hAnsi="Times New Roman"/>
          <w:b/>
          <w:sz w:val="24"/>
          <w:szCs w:val="24"/>
        </w:rPr>
        <w:br/>
      </w:r>
      <w:r w:rsidRPr="007F55CE">
        <w:rPr>
          <w:rFonts w:ascii="Times New Roman" w:hAnsi="Times New Roman"/>
          <w:sz w:val="24"/>
          <w:szCs w:val="24"/>
        </w:rPr>
        <w:t>а) перед образованием зооспор;</w:t>
      </w:r>
      <w:r w:rsidRPr="007F55CE">
        <w:rPr>
          <w:rFonts w:ascii="Times New Roman" w:hAnsi="Times New Roman"/>
          <w:sz w:val="24"/>
          <w:szCs w:val="24"/>
        </w:rPr>
        <w:br/>
        <w:t>б) перед образованием гамет;</w:t>
      </w:r>
      <w:r w:rsidRPr="007F55CE">
        <w:rPr>
          <w:rFonts w:ascii="Times New Roman" w:hAnsi="Times New Roman"/>
          <w:sz w:val="24"/>
          <w:szCs w:val="24"/>
        </w:rPr>
        <w:br/>
        <w:t xml:space="preserve">в) при делении зиготы; </w:t>
      </w:r>
      <w:r w:rsidRPr="007F55CE">
        <w:rPr>
          <w:rFonts w:ascii="Times New Roman" w:hAnsi="Times New Roman"/>
          <w:vanish/>
          <w:sz w:val="24"/>
          <w:szCs w:val="24"/>
        </w:rPr>
        <w:t>+</w:t>
      </w:r>
      <w:r w:rsidRPr="007F55CE">
        <w:rPr>
          <w:rFonts w:ascii="Times New Roman" w:hAnsi="Times New Roman"/>
          <w:sz w:val="24"/>
          <w:szCs w:val="24"/>
        </w:rPr>
        <w:t xml:space="preserve">  </w:t>
      </w:r>
      <w:r w:rsidRPr="007F55CE">
        <w:rPr>
          <w:rFonts w:ascii="Times New Roman" w:hAnsi="Times New Roman"/>
          <w:sz w:val="24"/>
          <w:szCs w:val="24"/>
        </w:rPr>
        <w:br/>
        <w:t>г) перед образованием зооспор и гамет.</w:t>
      </w:r>
    </w:p>
    <w:p w:rsidR="00337552" w:rsidRPr="007F55CE" w:rsidRDefault="00337552" w:rsidP="00337552">
      <w:pPr>
        <w:keepLines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120"/>
        <w:ind w:left="540" w:right="-54" w:hanging="540"/>
        <w:rPr>
          <w:rFonts w:ascii="Times New Roman" w:hAnsi="Times New Roman"/>
          <w:b/>
          <w:sz w:val="24"/>
          <w:szCs w:val="24"/>
        </w:rPr>
      </w:pPr>
      <w:r w:rsidRPr="007F55CE">
        <w:rPr>
          <w:rFonts w:ascii="Times New Roman" w:hAnsi="Times New Roman"/>
          <w:b/>
          <w:sz w:val="24"/>
          <w:szCs w:val="24"/>
        </w:rPr>
        <w:t>Для кукушкиного льна характерно наличие:</w:t>
      </w:r>
      <w:r w:rsidRPr="007F55CE">
        <w:rPr>
          <w:rFonts w:ascii="Times New Roman" w:hAnsi="Times New Roman"/>
          <w:b/>
          <w:sz w:val="24"/>
          <w:szCs w:val="24"/>
        </w:rPr>
        <w:br/>
      </w:r>
      <w:r w:rsidRPr="007F55CE">
        <w:rPr>
          <w:rFonts w:ascii="Times New Roman" w:hAnsi="Times New Roman"/>
          <w:sz w:val="24"/>
          <w:szCs w:val="24"/>
        </w:rPr>
        <w:t xml:space="preserve">а) спорогона; </w:t>
      </w:r>
      <w:r w:rsidRPr="007F55CE">
        <w:rPr>
          <w:rFonts w:ascii="Times New Roman" w:hAnsi="Times New Roman"/>
          <w:vanish/>
          <w:sz w:val="24"/>
          <w:szCs w:val="24"/>
        </w:rPr>
        <w:t>+</w:t>
      </w:r>
      <w:r w:rsidRPr="007F55CE">
        <w:rPr>
          <w:rFonts w:ascii="Times New Roman" w:hAnsi="Times New Roman"/>
          <w:sz w:val="24"/>
          <w:szCs w:val="24"/>
        </w:rPr>
        <w:br/>
        <w:t>б) двуполого гаметофита;</w:t>
      </w:r>
      <w:r w:rsidRPr="007F55CE">
        <w:rPr>
          <w:rFonts w:ascii="Times New Roman" w:hAnsi="Times New Roman"/>
          <w:sz w:val="24"/>
          <w:szCs w:val="24"/>
        </w:rPr>
        <w:br/>
        <w:t>в) спермиев;</w:t>
      </w:r>
      <w:r w:rsidRPr="007F55CE">
        <w:rPr>
          <w:rFonts w:ascii="Times New Roman" w:hAnsi="Times New Roman"/>
          <w:sz w:val="24"/>
          <w:szCs w:val="24"/>
        </w:rPr>
        <w:br/>
        <w:t>г) придаточных корней.</w:t>
      </w:r>
    </w:p>
    <w:p w:rsidR="00337552" w:rsidRPr="007F55CE" w:rsidRDefault="00337552" w:rsidP="00337552">
      <w:pPr>
        <w:keepLines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120"/>
        <w:ind w:left="540" w:right="-54" w:hanging="540"/>
        <w:rPr>
          <w:rFonts w:ascii="Times New Roman" w:hAnsi="Times New Roman"/>
          <w:b/>
          <w:sz w:val="24"/>
          <w:szCs w:val="24"/>
        </w:rPr>
      </w:pPr>
      <w:r w:rsidRPr="007F55CE">
        <w:rPr>
          <w:rFonts w:ascii="Times New Roman" w:hAnsi="Times New Roman"/>
          <w:b/>
          <w:sz w:val="24"/>
          <w:szCs w:val="24"/>
        </w:rPr>
        <w:t>В состав первичной коры корня ириса (</w:t>
      </w:r>
      <w:r w:rsidRPr="007F55CE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7F55CE">
        <w:rPr>
          <w:rFonts w:ascii="Times New Roman" w:hAnsi="Times New Roman"/>
          <w:b/>
          <w:i/>
          <w:sz w:val="24"/>
          <w:szCs w:val="24"/>
        </w:rPr>
        <w:t>ris germanica</w:t>
      </w:r>
      <w:r w:rsidRPr="007F55CE">
        <w:rPr>
          <w:rFonts w:ascii="Times New Roman" w:hAnsi="Times New Roman"/>
          <w:b/>
          <w:sz w:val="24"/>
          <w:szCs w:val="24"/>
        </w:rPr>
        <w:t xml:space="preserve">) </w:t>
      </w:r>
      <w:r w:rsidRPr="007F55CE">
        <w:rPr>
          <w:rFonts w:ascii="Times New Roman" w:hAnsi="Times New Roman"/>
          <w:b/>
          <w:sz w:val="24"/>
          <w:szCs w:val="24"/>
          <w:u w:val="single"/>
        </w:rPr>
        <w:t>не входят:</w:t>
      </w:r>
      <w:r w:rsidRPr="007F55CE">
        <w:rPr>
          <w:rFonts w:ascii="Times New Roman" w:hAnsi="Times New Roman"/>
          <w:b/>
          <w:sz w:val="24"/>
          <w:szCs w:val="24"/>
          <w:u w:val="single"/>
        </w:rPr>
        <w:br/>
      </w:r>
      <w:r w:rsidRPr="007F55CE">
        <w:rPr>
          <w:rFonts w:ascii="Times New Roman" w:hAnsi="Times New Roman"/>
          <w:sz w:val="24"/>
          <w:szCs w:val="24"/>
        </w:rPr>
        <w:t>а) экзодерма и эндодерма;</w:t>
      </w:r>
      <w:r w:rsidRPr="007F55CE">
        <w:rPr>
          <w:rFonts w:ascii="Times New Roman" w:hAnsi="Times New Roman"/>
          <w:sz w:val="24"/>
          <w:szCs w:val="24"/>
        </w:rPr>
        <w:br/>
        <w:t>б) мезодерма и эндодерма;</w:t>
      </w:r>
      <w:r w:rsidRPr="007F55CE">
        <w:rPr>
          <w:rFonts w:ascii="Times New Roman" w:hAnsi="Times New Roman"/>
          <w:sz w:val="24"/>
          <w:szCs w:val="24"/>
        </w:rPr>
        <w:br/>
        <w:t xml:space="preserve">в) перидерма и перицикл; </w:t>
      </w:r>
      <w:r w:rsidRPr="007F55CE">
        <w:rPr>
          <w:rFonts w:ascii="Times New Roman" w:hAnsi="Times New Roman"/>
          <w:vanish/>
          <w:sz w:val="24"/>
          <w:szCs w:val="24"/>
        </w:rPr>
        <w:t>+</w:t>
      </w:r>
      <w:r w:rsidRPr="007F55CE">
        <w:rPr>
          <w:rFonts w:ascii="Times New Roman" w:hAnsi="Times New Roman"/>
          <w:sz w:val="24"/>
          <w:szCs w:val="24"/>
        </w:rPr>
        <w:t xml:space="preserve">   </w:t>
      </w:r>
      <w:r w:rsidRPr="007F55CE">
        <w:rPr>
          <w:rFonts w:ascii="Times New Roman" w:hAnsi="Times New Roman"/>
          <w:sz w:val="24"/>
          <w:szCs w:val="24"/>
        </w:rPr>
        <w:br/>
        <w:t>г) эндодерма.</w:t>
      </w:r>
    </w:p>
    <w:p w:rsidR="00337552" w:rsidRPr="007F55CE" w:rsidRDefault="00337552" w:rsidP="00337552">
      <w:pPr>
        <w:keepLines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120"/>
        <w:ind w:left="540" w:right="-54" w:hanging="540"/>
        <w:rPr>
          <w:rFonts w:ascii="Times New Roman" w:hAnsi="Times New Roman"/>
          <w:b/>
          <w:sz w:val="24"/>
          <w:szCs w:val="24"/>
        </w:rPr>
      </w:pPr>
      <w:r w:rsidRPr="007F55CE">
        <w:rPr>
          <w:rFonts w:ascii="Times New Roman" w:hAnsi="Times New Roman"/>
          <w:b/>
          <w:sz w:val="24"/>
          <w:szCs w:val="24"/>
        </w:rPr>
        <w:t>Многосемянные невскрывающиеся  плоды у:</w:t>
      </w:r>
      <w:r w:rsidRPr="007F55CE">
        <w:rPr>
          <w:rFonts w:ascii="Times New Roman" w:hAnsi="Times New Roman"/>
          <w:b/>
          <w:sz w:val="24"/>
          <w:szCs w:val="24"/>
        </w:rPr>
        <w:br/>
      </w:r>
      <w:r w:rsidRPr="007F55CE">
        <w:rPr>
          <w:rFonts w:ascii="Times New Roman" w:hAnsi="Times New Roman"/>
          <w:sz w:val="24"/>
          <w:szCs w:val="24"/>
        </w:rPr>
        <w:t>а) мака и  фасоли;</w:t>
      </w:r>
      <w:r w:rsidRPr="007F55CE">
        <w:rPr>
          <w:rFonts w:ascii="Times New Roman" w:hAnsi="Times New Roman"/>
          <w:sz w:val="24"/>
          <w:szCs w:val="24"/>
        </w:rPr>
        <w:br/>
        <w:t xml:space="preserve">б) груши и дикой редьки; </w:t>
      </w:r>
      <w:r w:rsidRPr="007F55CE">
        <w:rPr>
          <w:rFonts w:ascii="Times New Roman" w:hAnsi="Times New Roman"/>
          <w:vanish/>
          <w:sz w:val="24"/>
          <w:szCs w:val="24"/>
        </w:rPr>
        <w:t>+</w:t>
      </w:r>
      <w:r w:rsidRPr="007F55CE">
        <w:rPr>
          <w:rFonts w:ascii="Times New Roman" w:hAnsi="Times New Roman"/>
          <w:sz w:val="24"/>
          <w:szCs w:val="24"/>
        </w:rPr>
        <w:t xml:space="preserve">  </w:t>
      </w:r>
      <w:r w:rsidRPr="007F55CE">
        <w:rPr>
          <w:rFonts w:ascii="Times New Roman" w:hAnsi="Times New Roman"/>
          <w:sz w:val="24"/>
          <w:szCs w:val="24"/>
        </w:rPr>
        <w:br/>
        <w:t>в) дикой редьки и капусты;</w:t>
      </w:r>
      <w:r w:rsidRPr="007F55CE">
        <w:rPr>
          <w:rFonts w:ascii="Times New Roman" w:hAnsi="Times New Roman"/>
          <w:sz w:val="24"/>
          <w:szCs w:val="24"/>
        </w:rPr>
        <w:br/>
        <w:t xml:space="preserve">г) томата и мака.  </w:t>
      </w:r>
    </w:p>
    <w:p w:rsidR="00337552" w:rsidRPr="007F55CE" w:rsidRDefault="00337552" w:rsidP="00337552">
      <w:pPr>
        <w:keepLines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120"/>
        <w:ind w:left="540" w:right="-54" w:hanging="540"/>
        <w:rPr>
          <w:rFonts w:ascii="Times New Roman" w:hAnsi="Times New Roman"/>
          <w:b/>
          <w:sz w:val="24"/>
          <w:szCs w:val="24"/>
        </w:rPr>
      </w:pPr>
      <w:r w:rsidRPr="007F55CE">
        <w:rPr>
          <w:rFonts w:ascii="Times New Roman" w:hAnsi="Times New Roman"/>
          <w:b/>
          <w:sz w:val="24"/>
          <w:szCs w:val="24"/>
        </w:rPr>
        <w:lastRenderedPageBreak/>
        <w:t>Среди певчих птиц обычно устраивает гнездо на земле:</w:t>
      </w:r>
      <w:r w:rsidRPr="007F55CE">
        <w:rPr>
          <w:rFonts w:ascii="Times New Roman" w:hAnsi="Times New Roman"/>
          <w:b/>
          <w:sz w:val="24"/>
          <w:szCs w:val="24"/>
        </w:rPr>
        <w:br/>
      </w:r>
      <w:r w:rsidRPr="007F55CE">
        <w:rPr>
          <w:rFonts w:ascii="Times New Roman" w:hAnsi="Times New Roman"/>
          <w:sz w:val="24"/>
          <w:szCs w:val="24"/>
        </w:rPr>
        <w:t>а) скворец;</w:t>
      </w:r>
      <w:r w:rsidRPr="007F55CE">
        <w:rPr>
          <w:rFonts w:ascii="Times New Roman" w:hAnsi="Times New Roman"/>
          <w:sz w:val="24"/>
          <w:szCs w:val="24"/>
        </w:rPr>
        <w:br/>
        <w:t xml:space="preserve">б) чечевица; </w:t>
      </w:r>
      <w:r w:rsidRPr="007F55CE">
        <w:rPr>
          <w:rFonts w:ascii="Times New Roman" w:hAnsi="Times New Roman"/>
          <w:sz w:val="24"/>
          <w:szCs w:val="24"/>
        </w:rPr>
        <w:br/>
        <w:t xml:space="preserve">в) соловей; </w:t>
      </w:r>
      <w:r w:rsidRPr="007F55CE">
        <w:rPr>
          <w:rFonts w:ascii="Times New Roman" w:hAnsi="Times New Roman"/>
          <w:vanish/>
          <w:sz w:val="24"/>
          <w:szCs w:val="24"/>
        </w:rPr>
        <w:t>+</w:t>
      </w:r>
      <w:r w:rsidRPr="007F55CE">
        <w:rPr>
          <w:rFonts w:ascii="Times New Roman" w:hAnsi="Times New Roman"/>
          <w:sz w:val="24"/>
          <w:szCs w:val="24"/>
        </w:rPr>
        <w:br/>
        <w:t>г) дрозд-белобровик.</w:t>
      </w:r>
    </w:p>
    <w:p w:rsidR="00337552" w:rsidRPr="007F55CE" w:rsidRDefault="00337552" w:rsidP="00337552">
      <w:pPr>
        <w:keepLines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120"/>
        <w:ind w:left="540" w:right="-54" w:hanging="540"/>
        <w:rPr>
          <w:rFonts w:ascii="Times New Roman" w:hAnsi="Times New Roman"/>
          <w:b/>
          <w:sz w:val="24"/>
          <w:szCs w:val="24"/>
        </w:rPr>
      </w:pPr>
      <w:r w:rsidRPr="007F55CE">
        <w:rPr>
          <w:rFonts w:ascii="Times New Roman" w:hAnsi="Times New Roman"/>
          <w:b/>
          <w:sz w:val="24"/>
          <w:szCs w:val="24"/>
        </w:rPr>
        <w:t xml:space="preserve">Живущая в тропических морях сифонофора физалия  или «португальский кораблик» представляет собой  организм: </w:t>
      </w:r>
      <w:r w:rsidRPr="007F55C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353060</wp:posOffset>
            </wp:positionV>
            <wp:extent cx="1203960" cy="2376170"/>
            <wp:effectExtent l="19050" t="0" r="0" b="0"/>
            <wp:wrapSquare wrapText="bothSides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237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55CE">
        <w:rPr>
          <w:rFonts w:ascii="Times New Roman" w:hAnsi="Times New Roman"/>
          <w:b/>
          <w:sz w:val="24"/>
          <w:szCs w:val="24"/>
        </w:rPr>
        <w:t xml:space="preserve"> </w:t>
      </w:r>
      <w:r w:rsidRPr="007F55CE">
        <w:rPr>
          <w:rFonts w:ascii="Times New Roman" w:hAnsi="Times New Roman"/>
          <w:b/>
          <w:sz w:val="24"/>
          <w:szCs w:val="24"/>
        </w:rPr>
        <w:br/>
      </w:r>
      <w:r w:rsidRPr="007F55CE">
        <w:rPr>
          <w:rFonts w:ascii="Times New Roman" w:hAnsi="Times New Roman"/>
          <w:sz w:val="24"/>
          <w:szCs w:val="24"/>
        </w:rPr>
        <w:t>а) одиночный;</w:t>
      </w:r>
      <w:r w:rsidRPr="007F55CE">
        <w:rPr>
          <w:rFonts w:ascii="Times New Roman" w:hAnsi="Times New Roman"/>
          <w:sz w:val="24"/>
          <w:szCs w:val="24"/>
        </w:rPr>
        <w:br/>
        <w:t xml:space="preserve">б) колониальный; </w:t>
      </w:r>
      <w:r w:rsidRPr="007F55CE">
        <w:rPr>
          <w:rFonts w:ascii="Times New Roman" w:hAnsi="Times New Roman"/>
          <w:vanish/>
          <w:sz w:val="24"/>
          <w:szCs w:val="24"/>
        </w:rPr>
        <w:t>+</w:t>
      </w:r>
      <w:r w:rsidRPr="007F55CE">
        <w:rPr>
          <w:rFonts w:ascii="Times New Roman" w:hAnsi="Times New Roman"/>
          <w:sz w:val="24"/>
          <w:szCs w:val="24"/>
        </w:rPr>
        <w:br/>
        <w:t>в) симбиотический;</w:t>
      </w:r>
      <w:r w:rsidRPr="007F55CE">
        <w:rPr>
          <w:rFonts w:ascii="Times New Roman" w:hAnsi="Times New Roman"/>
          <w:sz w:val="24"/>
          <w:szCs w:val="24"/>
        </w:rPr>
        <w:br/>
        <w:t>г) комплекс хозяин-паразит.</w:t>
      </w:r>
    </w:p>
    <w:p w:rsidR="00337552" w:rsidRPr="007F55CE" w:rsidRDefault="00337552" w:rsidP="00337552">
      <w:pPr>
        <w:keepLines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120"/>
        <w:ind w:left="540" w:right="-54" w:hanging="540"/>
        <w:rPr>
          <w:rFonts w:ascii="Times New Roman" w:hAnsi="Times New Roman"/>
          <w:b/>
          <w:sz w:val="24"/>
          <w:szCs w:val="24"/>
        </w:rPr>
      </w:pPr>
      <w:r w:rsidRPr="007F55CE">
        <w:rPr>
          <w:rFonts w:ascii="Times New Roman" w:hAnsi="Times New Roman"/>
          <w:b/>
          <w:sz w:val="24"/>
          <w:szCs w:val="24"/>
        </w:rPr>
        <w:t>Воробьи нередко устраивают свои гнезда между сучьев в основании гнезд орла-могильника. Это проявление:</w:t>
      </w:r>
      <w:r w:rsidRPr="007F55CE">
        <w:rPr>
          <w:rFonts w:ascii="Times New Roman" w:hAnsi="Times New Roman"/>
          <w:b/>
          <w:sz w:val="24"/>
          <w:szCs w:val="24"/>
        </w:rPr>
        <w:br/>
      </w:r>
      <w:r w:rsidRPr="007F55CE">
        <w:rPr>
          <w:rFonts w:ascii="Times New Roman" w:hAnsi="Times New Roman"/>
          <w:sz w:val="24"/>
          <w:szCs w:val="24"/>
        </w:rPr>
        <w:t xml:space="preserve">а) протокооперации; </w:t>
      </w:r>
      <w:r w:rsidRPr="007F55CE">
        <w:rPr>
          <w:rFonts w:ascii="Times New Roman" w:hAnsi="Times New Roman"/>
          <w:sz w:val="24"/>
          <w:szCs w:val="24"/>
        </w:rPr>
        <w:br/>
        <w:t xml:space="preserve">б) гнездового паразитизма; </w:t>
      </w:r>
      <w:r w:rsidRPr="007F55CE">
        <w:rPr>
          <w:rFonts w:ascii="Times New Roman" w:hAnsi="Times New Roman"/>
          <w:sz w:val="24"/>
          <w:szCs w:val="24"/>
        </w:rPr>
        <w:br/>
        <w:t>в) симбиоза;</w:t>
      </w:r>
      <w:r w:rsidRPr="007F55CE">
        <w:rPr>
          <w:rFonts w:ascii="Times New Roman" w:hAnsi="Times New Roman"/>
          <w:sz w:val="24"/>
          <w:szCs w:val="24"/>
        </w:rPr>
        <w:br/>
        <w:t xml:space="preserve">г) комменсализма. </w:t>
      </w:r>
      <w:r w:rsidRPr="007F55CE">
        <w:rPr>
          <w:rFonts w:ascii="Times New Roman" w:hAnsi="Times New Roman"/>
          <w:vanish/>
          <w:sz w:val="24"/>
          <w:szCs w:val="24"/>
        </w:rPr>
        <w:t>+</w:t>
      </w:r>
    </w:p>
    <w:p w:rsidR="00337552" w:rsidRPr="007F55CE" w:rsidRDefault="00337552" w:rsidP="00337552">
      <w:pPr>
        <w:keepLines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120"/>
        <w:ind w:left="540" w:right="-54" w:hanging="540"/>
        <w:rPr>
          <w:rFonts w:ascii="Times New Roman" w:eastAsia="メイリオ" w:hAnsi="Times New Roman"/>
          <w:sz w:val="24"/>
          <w:szCs w:val="24"/>
        </w:rPr>
      </w:pPr>
      <w:r w:rsidRPr="007F55CE">
        <w:rPr>
          <w:rFonts w:ascii="Times New Roman" w:hAnsi="Times New Roman"/>
          <w:b/>
          <w:sz w:val="24"/>
          <w:szCs w:val="24"/>
        </w:rPr>
        <w:t>Было обнаружено, что у одного вида насекомых возникла устойчивость к часто используемому инсектициду. Наиболее вероятное объяснение этого:</w:t>
      </w:r>
      <w:r w:rsidRPr="007F55CE">
        <w:rPr>
          <w:rFonts w:ascii="Times New Roman" w:hAnsi="Times New Roman"/>
          <w:b/>
          <w:sz w:val="24"/>
          <w:szCs w:val="24"/>
        </w:rPr>
        <w:br/>
      </w:r>
      <w:r w:rsidRPr="007F55CE">
        <w:rPr>
          <w:rFonts w:ascii="Times New Roman" w:hAnsi="Times New Roman"/>
          <w:sz w:val="24"/>
          <w:szCs w:val="24"/>
        </w:rPr>
        <w:t>а) развитие устойчивости в популяции насекомых вызвано действием стабилизирующего отбора;</w:t>
      </w:r>
      <w:r w:rsidRPr="007F55CE">
        <w:rPr>
          <w:rFonts w:ascii="Times New Roman" w:hAnsi="Times New Roman"/>
          <w:sz w:val="24"/>
          <w:szCs w:val="24"/>
        </w:rPr>
        <w:br/>
        <w:t xml:space="preserve">б) изначальный генофонд содержал гены, обеспечивающие устойчивость к инсектициду; </w:t>
      </w:r>
      <w:r w:rsidRPr="007F55CE">
        <w:rPr>
          <w:rFonts w:ascii="Times New Roman" w:hAnsi="Times New Roman"/>
          <w:vanish/>
          <w:sz w:val="24"/>
          <w:szCs w:val="24"/>
        </w:rPr>
        <w:t>+</w:t>
      </w:r>
      <w:r w:rsidRPr="007F55CE">
        <w:rPr>
          <w:rFonts w:ascii="Times New Roman" w:hAnsi="Times New Roman"/>
          <w:sz w:val="24"/>
          <w:szCs w:val="24"/>
        </w:rPr>
        <w:br/>
        <w:t>в) инсектицид стимулировал развитие устойчивости у некоторых особей, и это свойство было унаследовано;</w:t>
      </w:r>
      <w:r w:rsidRPr="007F55CE">
        <w:rPr>
          <w:rFonts w:ascii="Times New Roman" w:hAnsi="Times New Roman"/>
          <w:sz w:val="24"/>
          <w:szCs w:val="24"/>
        </w:rPr>
        <w:br/>
        <w:t xml:space="preserve">г) инсектицид вызвал мутацию, которая была полезной и это свойство было унаследовано. </w:t>
      </w:r>
    </w:p>
    <w:p w:rsidR="00337552" w:rsidRPr="007F55CE" w:rsidRDefault="00337552" w:rsidP="00337552">
      <w:pPr>
        <w:keepLines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120"/>
        <w:ind w:left="540" w:right="-54" w:hanging="540"/>
        <w:rPr>
          <w:rFonts w:ascii="Times New Roman" w:hAnsi="Times New Roman"/>
          <w:b/>
          <w:sz w:val="24"/>
          <w:szCs w:val="24"/>
        </w:rPr>
      </w:pPr>
      <w:r w:rsidRPr="007F55CE">
        <w:rPr>
          <w:rFonts w:ascii="Times New Roman" w:hAnsi="Times New Roman"/>
          <w:b/>
          <w:sz w:val="24"/>
          <w:szCs w:val="24"/>
        </w:rPr>
        <w:t>В практике коневодства отмечаются случаи рождения жеребят с трехпалыми конечностями. Дополнительные пальцы это:</w:t>
      </w:r>
      <w:r w:rsidRPr="007F55CE">
        <w:rPr>
          <w:rFonts w:ascii="Times New Roman" w:hAnsi="Times New Roman"/>
          <w:b/>
          <w:sz w:val="24"/>
          <w:szCs w:val="24"/>
        </w:rPr>
        <w:br/>
      </w:r>
      <w:r w:rsidRPr="007F55CE">
        <w:rPr>
          <w:rFonts w:ascii="Times New Roman" w:hAnsi="Times New Roman"/>
          <w:sz w:val="24"/>
          <w:szCs w:val="24"/>
        </w:rPr>
        <w:t>а) рудиментарные образования;</w:t>
      </w:r>
      <w:r w:rsidRPr="007F55CE">
        <w:rPr>
          <w:rFonts w:ascii="Times New Roman" w:hAnsi="Times New Roman"/>
          <w:sz w:val="24"/>
          <w:szCs w:val="24"/>
        </w:rPr>
        <w:br/>
        <w:t xml:space="preserve">б) атавистический признак; </w:t>
      </w:r>
      <w:r w:rsidRPr="007F55CE">
        <w:rPr>
          <w:rFonts w:ascii="Times New Roman" w:hAnsi="Times New Roman"/>
          <w:vanish/>
          <w:sz w:val="24"/>
          <w:szCs w:val="24"/>
        </w:rPr>
        <w:t>+</w:t>
      </w:r>
      <w:r w:rsidRPr="007F55CE">
        <w:rPr>
          <w:rFonts w:ascii="Times New Roman" w:hAnsi="Times New Roman"/>
          <w:sz w:val="24"/>
          <w:szCs w:val="24"/>
        </w:rPr>
        <w:br/>
        <w:t>в) аномалия развития;</w:t>
      </w:r>
      <w:r w:rsidRPr="007F55CE">
        <w:rPr>
          <w:rFonts w:ascii="Times New Roman" w:hAnsi="Times New Roman"/>
          <w:sz w:val="24"/>
          <w:szCs w:val="24"/>
        </w:rPr>
        <w:br/>
        <w:t>г) результат мутации.</w:t>
      </w:r>
    </w:p>
    <w:p w:rsidR="00337552" w:rsidRPr="007F55CE" w:rsidRDefault="00337552" w:rsidP="00337552">
      <w:pPr>
        <w:keepLines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120"/>
        <w:ind w:left="540" w:right="-54" w:hanging="540"/>
        <w:rPr>
          <w:rFonts w:ascii="Times New Roman" w:hAnsi="Times New Roman"/>
          <w:sz w:val="24"/>
          <w:szCs w:val="24"/>
        </w:rPr>
      </w:pPr>
      <w:r w:rsidRPr="007F55CE">
        <w:rPr>
          <w:rFonts w:ascii="Times New Roman" w:hAnsi="Times New Roman"/>
          <w:b/>
          <w:sz w:val="24"/>
          <w:szCs w:val="24"/>
        </w:rPr>
        <w:t>Характерный пример информационного экологического фактора для зайца – это:</w:t>
      </w:r>
      <w:r w:rsidRPr="007F55CE">
        <w:rPr>
          <w:rFonts w:ascii="Times New Roman" w:hAnsi="Times New Roman"/>
          <w:b/>
          <w:sz w:val="24"/>
          <w:szCs w:val="24"/>
        </w:rPr>
        <w:br/>
      </w:r>
      <w:r w:rsidRPr="007F55CE">
        <w:rPr>
          <w:rFonts w:ascii="Times New Roman" w:hAnsi="Times New Roman"/>
          <w:sz w:val="24"/>
          <w:szCs w:val="24"/>
        </w:rPr>
        <w:t>а) скорость ветра;</w:t>
      </w:r>
      <w:r w:rsidRPr="007F55CE">
        <w:rPr>
          <w:rFonts w:ascii="Times New Roman" w:hAnsi="Times New Roman"/>
          <w:sz w:val="24"/>
          <w:szCs w:val="24"/>
        </w:rPr>
        <w:br/>
        <w:t xml:space="preserve">б) внешний вид и запах хищника; </w:t>
      </w:r>
      <w:r w:rsidRPr="007F55CE">
        <w:rPr>
          <w:rFonts w:ascii="Times New Roman" w:hAnsi="Times New Roman"/>
          <w:vanish/>
          <w:sz w:val="24"/>
          <w:szCs w:val="24"/>
        </w:rPr>
        <w:t>+</w:t>
      </w:r>
      <w:r w:rsidRPr="007F55CE">
        <w:rPr>
          <w:rFonts w:ascii="Times New Roman" w:hAnsi="Times New Roman"/>
          <w:sz w:val="24"/>
          <w:szCs w:val="24"/>
        </w:rPr>
        <w:br/>
        <w:t>в) влажность воздуха;</w:t>
      </w:r>
      <w:r w:rsidRPr="007F55CE">
        <w:rPr>
          <w:rFonts w:ascii="Times New Roman" w:hAnsi="Times New Roman"/>
          <w:sz w:val="24"/>
          <w:szCs w:val="24"/>
        </w:rPr>
        <w:br/>
        <w:t>г) температура почвы.</w:t>
      </w:r>
    </w:p>
    <w:p w:rsidR="00337552" w:rsidRPr="007F55CE" w:rsidRDefault="00337552" w:rsidP="00337552">
      <w:pPr>
        <w:keepLines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120"/>
        <w:ind w:left="540" w:right="-54" w:hanging="540"/>
        <w:rPr>
          <w:rFonts w:ascii="Times New Roman" w:hAnsi="Times New Roman"/>
          <w:sz w:val="24"/>
          <w:szCs w:val="24"/>
        </w:rPr>
      </w:pPr>
      <w:r w:rsidRPr="007F55CE">
        <w:rPr>
          <w:rFonts w:ascii="Times New Roman" w:hAnsi="Times New Roman"/>
          <w:b/>
          <w:sz w:val="24"/>
          <w:szCs w:val="24"/>
        </w:rPr>
        <w:t>Многие пресмыкающиеся для повышения температуры тела выбирают каменистые склоны южной экспозиции – это пример:</w:t>
      </w:r>
      <w:r w:rsidRPr="007F55CE">
        <w:rPr>
          <w:rFonts w:ascii="Times New Roman" w:hAnsi="Times New Roman"/>
          <w:b/>
          <w:sz w:val="24"/>
          <w:szCs w:val="24"/>
        </w:rPr>
        <w:br/>
      </w:r>
      <w:r w:rsidRPr="007F55CE">
        <w:rPr>
          <w:rFonts w:ascii="Times New Roman" w:hAnsi="Times New Roman"/>
          <w:sz w:val="24"/>
          <w:szCs w:val="24"/>
        </w:rPr>
        <w:t xml:space="preserve">а) этологической адаптации; </w:t>
      </w:r>
      <w:r w:rsidRPr="007F55CE">
        <w:rPr>
          <w:rFonts w:ascii="Times New Roman" w:hAnsi="Times New Roman"/>
          <w:vanish/>
          <w:sz w:val="24"/>
          <w:szCs w:val="24"/>
        </w:rPr>
        <w:t>+</w:t>
      </w:r>
      <w:r w:rsidRPr="007F55CE">
        <w:rPr>
          <w:rFonts w:ascii="Times New Roman" w:hAnsi="Times New Roman"/>
          <w:sz w:val="24"/>
          <w:szCs w:val="24"/>
        </w:rPr>
        <w:br/>
        <w:t>б) физиологической адаптации;</w:t>
      </w:r>
      <w:r w:rsidRPr="007F55CE">
        <w:rPr>
          <w:rFonts w:ascii="Times New Roman" w:hAnsi="Times New Roman"/>
          <w:sz w:val="24"/>
          <w:szCs w:val="24"/>
        </w:rPr>
        <w:br/>
        <w:t>в) популяционной адаптации;</w:t>
      </w:r>
      <w:r w:rsidRPr="007F55CE">
        <w:rPr>
          <w:rFonts w:ascii="Times New Roman" w:hAnsi="Times New Roman"/>
          <w:sz w:val="24"/>
          <w:szCs w:val="24"/>
        </w:rPr>
        <w:br/>
        <w:t xml:space="preserve">г) морфологической адаптации. </w:t>
      </w:r>
    </w:p>
    <w:p w:rsidR="00337552" w:rsidRPr="007F55CE" w:rsidRDefault="00337552" w:rsidP="00337552">
      <w:pPr>
        <w:keepLines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120"/>
        <w:ind w:left="540" w:right="-54" w:hanging="540"/>
        <w:rPr>
          <w:rFonts w:ascii="Times New Roman" w:hAnsi="Times New Roman"/>
          <w:sz w:val="24"/>
          <w:szCs w:val="24"/>
        </w:rPr>
      </w:pPr>
      <w:r w:rsidRPr="007F55CE">
        <w:rPr>
          <w:rFonts w:ascii="Times New Roman" w:eastAsia="MS Gothic" w:hAnsi="Times New Roman"/>
          <w:b/>
          <w:sz w:val="24"/>
          <w:szCs w:val="24"/>
        </w:rPr>
        <w:lastRenderedPageBreak/>
        <w:t>Поступление энергии в большинство пищевых цепей зависит главным образом от:</w:t>
      </w:r>
      <w:r w:rsidRPr="007F55CE">
        <w:rPr>
          <w:rFonts w:ascii="Times New Roman" w:eastAsia="MS Gothic" w:hAnsi="Times New Roman"/>
          <w:b/>
          <w:sz w:val="24"/>
          <w:szCs w:val="24"/>
        </w:rPr>
        <w:br/>
      </w:r>
      <w:r w:rsidRPr="007F55CE">
        <w:rPr>
          <w:rFonts w:ascii="Times New Roman" w:eastAsia="MS Gothic" w:hAnsi="Times New Roman"/>
          <w:sz w:val="24"/>
          <w:szCs w:val="24"/>
        </w:rPr>
        <w:t>а)</w:t>
      </w:r>
      <w:r w:rsidRPr="007F55CE">
        <w:rPr>
          <w:rFonts w:ascii="Times New Roman" w:eastAsia="MS Gothic" w:hAnsi="Times New Roman"/>
          <w:b/>
          <w:sz w:val="24"/>
          <w:szCs w:val="24"/>
        </w:rPr>
        <w:t xml:space="preserve"> </w:t>
      </w:r>
      <w:r w:rsidRPr="007F55CE">
        <w:rPr>
          <w:rFonts w:ascii="Times New Roman" w:eastAsia="MS Gothic" w:hAnsi="Times New Roman"/>
          <w:sz w:val="24"/>
          <w:szCs w:val="24"/>
        </w:rPr>
        <w:t>пищевой активности первичных консументов;</w:t>
      </w:r>
      <w:r w:rsidRPr="007F55CE">
        <w:rPr>
          <w:rFonts w:ascii="Times New Roman" w:eastAsia="MS Gothic" w:hAnsi="Times New Roman"/>
          <w:sz w:val="24"/>
          <w:szCs w:val="24"/>
        </w:rPr>
        <w:br/>
        <w:t>б) степени эффективности круговорота веществ экосистемы в целом;</w:t>
      </w:r>
      <w:r w:rsidRPr="007F55CE">
        <w:rPr>
          <w:rFonts w:ascii="Times New Roman" w:eastAsia="MS Gothic" w:hAnsi="Times New Roman"/>
          <w:sz w:val="24"/>
          <w:szCs w:val="24"/>
        </w:rPr>
        <w:br/>
        <w:t xml:space="preserve">в) уровня эффективности продуцентов, превращающих энергию солнечного света в химическую; </w:t>
      </w:r>
      <w:r w:rsidRPr="007F55CE">
        <w:rPr>
          <w:rFonts w:ascii="Times New Roman" w:eastAsia="MS Gothic" w:hAnsi="Times New Roman"/>
          <w:vanish/>
          <w:sz w:val="24"/>
          <w:szCs w:val="24"/>
        </w:rPr>
        <w:t>+</w:t>
      </w:r>
      <w:r w:rsidRPr="007F55CE">
        <w:rPr>
          <w:rFonts w:ascii="Times New Roman" w:eastAsia="MS Gothic" w:hAnsi="Times New Roman"/>
          <w:sz w:val="24"/>
          <w:szCs w:val="24"/>
        </w:rPr>
        <w:br/>
        <w:t>г) тепловых потерь в процессе дыхания на каждом трофическом уровне.</w:t>
      </w:r>
    </w:p>
    <w:p w:rsidR="00337552" w:rsidRPr="007F55CE" w:rsidRDefault="00337552" w:rsidP="00337552">
      <w:pPr>
        <w:keepLines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120"/>
        <w:ind w:left="540" w:right="-54" w:hanging="540"/>
        <w:rPr>
          <w:rFonts w:ascii="Times New Roman" w:hAnsi="Times New Roman"/>
          <w:sz w:val="24"/>
          <w:szCs w:val="24"/>
        </w:rPr>
      </w:pPr>
      <w:r w:rsidRPr="007F55CE">
        <w:rPr>
          <w:rFonts w:ascii="Times New Roman" w:hAnsi="Times New Roman"/>
          <w:b/>
          <w:sz w:val="24"/>
          <w:szCs w:val="24"/>
        </w:rPr>
        <w:t>Наибольший вклад в поддержание динамической стабильности сформировавшейся (зрелой) наземной экосистемы вносит фактор:</w:t>
      </w:r>
      <w:r w:rsidRPr="007F55CE">
        <w:rPr>
          <w:rFonts w:ascii="Times New Roman" w:hAnsi="Times New Roman"/>
          <w:b/>
          <w:sz w:val="24"/>
          <w:szCs w:val="24"/>
        </w:rPr>
        <w:br/>
      </w:r>
      <w:r w:rsidRPr="007F55CE">
        <w:rPr>
          <w:rFonts w:ascii="Times New Roman" w:hAnsi="Times New Roman"/>
          <w:sz w:val="24"/>
          <w:szCs w:val="24"/>
        </w:rPr>
        <w:t>а</w:t>
      </w:r>
      <w:r w:rsidRPr="007F55CE">
        <w:rPr>
          <w:rFonts w:ascii="Times New Roman" w:eastAsia="MS Gothic" w:hAnsi="Times New Roman"/>
          <w:sz w:val="24"/>
          <w:szCs w:val="24"/>
        </w:rPr>
        <w:t>) всего несколько видов продуцентов с очень высоким уровнем продуктивности;</w:t>
      </w:r>
      <w:r w:rsidRPr="007F55CE">
        <w:rPr>
          <w:rFonts w:ascii="Times New Roman" w:eastAsia="MS Gothic" w:hAnsi="Times New Roman"/>
          <w:sz w:val="24"/>
          <w:szCs w:val="24"/>
        </w:rPr>
        <w:br/>
        <w:t>б) быстрое возвращение в оборот питательных веществ активными редуцентами;</w:t>
      </w:r>
      <w:r w:rsidRPr="007F55CE">
        <w:rPr>
          <w:rFonts w:ascii="Times New Roman" w:eastAsia="MS Gothic" w:hAnsi="Times New Roman"/>
          <w:sz w:val="24"/>
          <w:szCs w:val="24"/>
        </w:rPr>
        <w:br/>
        <w:t xml:space="preserve">в) пищевые цепи, которые имеют мало трофических уровней и слабое перекрывание экологических ниш; </w:t>
      </w:r>
      <w:r w:rsidRPr="007F55CE">
        <w:rPr>
          <w:rFonts w:ascii="Times New Roman" w:eastAsia="MS Gothic" w:hAnsi="Times New Roman"/>
          <w:vanish/>
          <w:sz w:val="24"/>
          <w:szCs w:val="24"/>
        </w:rPr>
        <w:t>+</w:t>
      </w:r>
      <w:r w:rsidRPr="007F55CE">
        <w:rPr>
          <w:rFonts w:ascii="Times New Roman" w:eastAsia="MS Gothic" w:hAnsi="Times New Roman"/>
          <w:sz w:val="24"/>
          <w:szCs w:val="24"/>
        </w:rPr>
        <w:br/>
        <w:t>г) всего несколько экологически важных  и конкурентно-доминирующих видов.</w:t>
      </w:r>
    </w:p>
    <w:p w:rsidR="00337552" w:rsidRPr="007F55CE" w:rsidRDefault="00337552" w:rsidP="00337552">
      <w:pPr>
        <w:keepLines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120"/>
        <w:ind w:left="540" w:right="-54" w:hanging="540"/>
        <w:rPr>
          <w:rFonts w:ascii="Times New Roman" w:hAnsi="Times New Roman"/>
          <w:sz w:val="24"/>
          <w:szCs w:val="24"/>
        </w:rPr>
      </w:pPr>
      <w:r w:rsidRPr="007F55CE">
        <w:rPr>
          <w:rFonts w:ascii="Times New Roman" w:hAnsi="Times New Roman"/>
          <w:b/>
          <w:sz w:val="24"/>
          <w:szCs w:val="24"/>
        </w:rPr>
        <w:t>Диета, ограничивающая потребление углеводов:</w:t>
      </w:r>
      <w:r w:rsidRPr="007F55CE">
        <w:rPr>
          <w:rFonts w:ascii="Times New Roman" w:hAnsi="Times New Roman"/>
          <w:b/>
          <w:sz w:val="24"/>
          <w:szCs w:val="24"/>
        </w:rPr>
        <w:br/>
      </w:r>
      <w:r w:rsidRPr="007F55CE">
        <w:rPr>
          <w:rFonts w:ascii="Times New Roman" w:hAnsi="Times New Roman"/>
          <w:sz w:val="24"/>
          <w:szCs w:val="24"/>
        </w:rPr>
        <w:t>а) помогает снизить вес, так как из глюкозы не могут синтезироваться жиры;</w:t>
      </w:r>
      <w:r w:rsidRPr="007F55CE">
        <w:rPr>
          <w:rFonts w:ascii="Times New Roman" w:hAnsi="Times New Roman"/>
          <w:sz w:val="24"/>
          <w:szCs w:val="24"/>
        </w:rPr>
        <w:br/>
        <w:t xml:space="preserve">б) помогает снизить вес, увеличивая скорость распада жиров из-за меньшей секреции инсулина; </w:t>
      </w:r>
      <w:r w:rsidRPr="007F55CE">
        <w:rPr>
          <w:rFonts w:ascii="Times New Roman" w:hAnsi="Times New Roman"/>
          <w:vanish/>
          <w:sz w:val="24"/>
          <w:szCs w:val="24"/>
        </w:rPr>
        <w:t>+</w:t>
      </w:r>
      <w:r w:rsidRPr="007F55CE">
        <w:rPr>
          <w:rFonts w:ascii="Times New Roman" w:hAnsi="Times New Roman"/>
          <w:sz w:val="24"/>
          <w:szCs w:val="24"/>
        </w:rPr>
        <w:br/>
        <w:t>в) увеличивает вес, так как происходит компенсаторное снижение метаболизма;</w:t>
      </w:r>
      <w:r w:rsidRPr="007F55CE">
        <w:rPr>
          <w:rFonts w:ascii="Times New Roman" w:hAnsi="Times New Roman"/>
          <w:sz w:val="24"/>
          <w:szCs w:val="24"/>
        </w:rPr>
        <w:br/>
        <w:t>г) на вес не влияет.</w:t>
      </w:r>
    </w:p>
    <w:p w:rsidR="00337552" w:rsidRPr="007F55CE" w:rsidRDefault="00337552" w:rsidP="00337552">
      <w:pPr>
        <w:keepLines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120"/>
        <w:ind w:left="540" w:right="-54" w:hanging="540"/>
        <w:rPr>
          <w:rFonts w:ascii="Times New Roman" w:hAnsi="Times New Roman"/>
          <w:sz w:val="24"/>
          <w:szCs w:val="24"/>
        </w:rPr>
      </w:pPr>
      <w:r w:rsidRPr="007F55CE">
        <w:rPr>
          <w:rFonts w:ascii="Times New Roman" w:hAnsi="Times New Roman"/>
          <w:b/>
          <w:sz w:val="24"/>
          <w:szCs w:val="24"/>
        </w:rPr>
        <w:t>Из перечисленных ниже гормонов гормоном гипофиза является:</w:t>
      </w:r>
      <w:r w:rsidRPr="007F55CE">
        <w:rPr>
          <w:rFonts w:ascii="Times New Roman" w:hAnsi="Times New Roman"/>
          <w:b/>
          <w:sz w:val="24"/>
          <w:szCs w:val="24"/>
        </w:rPr>
        <w:br/>
      </w:r>
      <w:r w:rsidRPr="007F55CE">
        <w:rPr>
          <w:rFonts w:ascii="Times New Roman" w:hAnsi="Times New Roman"/>
          <w:sz w:val="24"/>
          <w:szCs w:val="24"/>
        </w:rPr>
        <w:t>а) глюкагон;</w:t>
      </w:r>
      <w:r w:rsidRPr="007F55CE">
        <w:rPr>
          <w:rFonts w:ascii="Times New Roman" w:hAnsi="Times New Roman"/>
          <w:sz w:val="24"/>
          <w:szCs w:val="24"/>
        </w:rPr>
        <w:br/>
        <w:t>б) кортизол;</w:t>
      </w:r>
      <w:r w:rsidRPr="007F55CE">
        <w:rPr>
          <w:rFonts w:ascii="Times New Roman" w:hAnsi="Times New Roman"/>
          <w:sz w:val="24"/>
          <w:szCs w:val="24"/>
        </w:rPr>
        <w:br/>
        <w:t xml:space="preserve">в) пролактин; </w:t>
      </w:r>
      <w:r w:rsidRPr="007F55CE">
        <w:rPr>
          <w:rFonts w:ascii="Times New Roman" w:hAnsi="Times New Roman"/>
          <w:vanish/>
          <w:sz w:val="24"/>
          <w:szCs w:val="24"/>
        </w:rPr>
        <w:t>+</w:t>
      </w:r>
      <w:r w:rsidRPr="007F55CE">
        <w:rPr>
          <w:rFonts w:ascii="Times New Roman" w:hAnsi="Times New Roman"/>
          <w:sz w:val="24"/>
          <w:szCs w:val="24"/>
        </w:rPr>
        <w:br/>
        <w:t>г) лептин.</w:t>
      </w:r>
    </w:p>
    <w:p w:rsidR="00337552" w:rsidRPr="007F55CE" w:rsidRDefault="00337552" w:rsidP="00337552">
      <w:pPr>
        <w:keepLines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120"/>
        <w:ind w:left="540" w:right="-54" w:hanging="540"/>
        <w:rPr>
          <w:rFonts w:ascii="Times New Roman" w:hAnsi="Times New Roman"/>
          <w:sz w:val="24"/>
          <w:szCs w:val="24"/>
        </w:rPr>
      </w:pPr>
      <w:r w:rsidRPr="007F55CE">
        <w:rPr>
          <w:rFonts w:ascii="Times New Roman" w:hAnsi="Times New Roman"/>
          <w:b/>
          <w:sz w:val="24"/>
          <w:szCs w:val="24"/>
        </w:rPr>
        <w:t>Значительная потеря веса при базедовой болезни обусловлена следующим:</w:t>
      </w:r>
      <w:r w:rsidRPr="007F55CE">
        <w:rPr>
          <w:rFonts w:ascii="Times New Roman" w:hAnsi="Times New Roman"/>
          <w:b/>
          <w:sz w:val="24"/>
          <w:szCs w:val="24"/>
        </w:rPr>
        <w:br/>
      </w:r>
      <w:r w:rsidRPr="007F55CE">
        <w:rPr>
          <w:rFonts w:ascii="Times New Roman" w:hAnsi="Times New Roman"/>
          <w:sz w:val="24"/>
          <w:szCs w:val="24"/>
        </w:rPr>
        <w:t>а) в кишечнике не всасываются жиры;</w:t>
      </w:r>
      <w:r w:rsidRPr="007F55CE">
        <w:rPr>
          <w:rFonts w:ascii="Times New Roman" w:hAnsi="Times New Roman"/>
          <w:sz w:val="24"/>
          <w:szCs w:val="24"/>
        </w:rPr>
        <w:br/>
        <w:t>б) в клетках не осуществляется гликолиз;</w:t>
      </w:r>
      <w:r w:rsidRPr="007F55CE">
        <w:rPr>
          <w:rFonts w:ascii="Times New Roman" w:hAnsi="Times New Roman"/>
          <w:sz w:val="24"/>
          <w:szCs w:val="24"/>
        </w:rPr>
        <w:br/>
        <w:t>в) внутренняя мембрана митохондрий становится проницаемой для Н</w:t>
      </w:r>
      <w:r w:rsidRPr="007F55CE">
        <w:rPr>
          <w:rFonts w:ascii="Times New Roman" w:hAnsi="Times New Roman"/>
          <w:sz w:val="24"/>
          <w:szCs w:val="24"/>
          <w:vertAlign w:val="superscript"/>
        </w:rPr>
        <w:t>+</w:t>
      </w:r>
      <w:r w:rsidRPr="007F55CE">
        <w:rPr>
          <w:rFonts w:ascii="Times New Roman" w:hAnsi="Times New Roman"/>
          <w:sz w:val="24"/>
          <w:szCs w:val="24"/>
        </w:rPr>
        <w:t xml:space="preserve">; </w:t>
      </w:r>
      <w:r w:rsidRPr="007F55CE">
        <w:rPr>
          <w:rFonts w:ascii="Times New Roman" w:hAnsi="Times New Roman"/>
          <w:vanish/>
          <w:sz w:val="24"/>
          <w:szCs w:val="24"/>
        </w:rPr>
        <w:t>+</w:t>
      </w:r>
      <w:r w:rsidRPr="007F55CE">
        <w:rPr>
          <w:rFonts w:ascii="Times New Roman" w:hAnsi="Times New Roman"/>
          <w:sz w:val="24"/>
          <w:szCs w:val="24"/>
        </w:rPr>
        <w:br/>
        <w:t>г) всеми перечисленными выше причинами.</w:t>
      </w:r>
    </w:p>
    <w:p w:rsidR="00337552" w:rsidRPr="007F55CE" w:rsidRDefault="00337552" w:rsidP="00337552">
      <w:pPr>
        <w:keepLines/>
        <w:autoSpaceDE w:val="0"/>
        <w:autoSpaceDN w:val="0"/>
        <w:adjustRightInd w:val="0"/>
        <w:spacing w:after="120"/>
        <w:ind w:left="540" w:right="-54"/>
        <w:rPr>
          <w:rFonts w:ascii="Times New Roman" w:hAnsi="Times New Roman"/>
          <w:sz w:val="24"/>
          <w:szCs w:val="24"/>
        </w:rPr>
      </w:pPr>
    </w:p>
    <w:p w:rsidR="00337552" w:rsidRPr="007F55CE" w:rsidRDefault="00337552" w:rsidP="00337552">
      <w:pPr>
        <w:keepLines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120"/>
        <w:ind w:left="540" w:right="-54" w:hanging="540"/>
        <w:rPr>
          <w:rFonts w:ascii="Times New Roman" w:hAnsi="Times New Roman"/>
          <w:sz w:val="24"/>
          <w:szCs w:val="24"/>
        </w:rPr>
      </w:pPr>
      <w:r w:rsidRPr="007F55CE">
        <w:rPr>
          <w:rFonts w:ascii="Times New Roman" w:hAnsi="Times New Roman"/>
          <w:b/>
          <w:sz w:val="24"/>
          <w:szCs w:val="24"/>
        </w:rPr>
        <w:t>Лягушка, питающаяся крабами, является единственным земноводным, адаптировавшимся к условиям проживания в морской среде в мангровых лесах. В отличие от костных морских рыб, эти лягушки решают свои осмотические проблемы за счет того, что:</w:t>
      </w:r>
      <w:r w:rsidRPr="007F55CE">
        <w:rPr>
          <w:rFonts w:ascii="Times New Roman" w:hAnsi="Times New Roman"/>
          <w:b/>
          <w:sz w:val="24"/>
          <w:szCs w:val="24"/>
        </w:rPr>
        <w:br/>
      </w:r>
      <w:r w:rsidRPr="007F55CE">
        <w:rPr>
          <w:rFonts w:ascii="Times New Roman" w:hAnsi="Times New Roman"/>
          <w:sz w:val="24"/>
          <w:szCs w:val="24"/>
        </w:rPr>
        <w:t>а) пьют морскую воду и выделяют избыток соли;</w:t>
      </w:r>
      <w:r w:rsidRPr="007F55CE">
        <w:rPr>
          <w:rFonts w:ascii="Times New Roman" w:hAnsi="Times New Roman"/>
          <w:sz w:val="24"/>
          <w:szCs w:val="24"/>
        </w:rPr>
        <w:br/>
        <w:t>б) выделяют большое количество избыточной воды с мочой;</w:t>
      </w:r>
      <w:r w:rsidRPr="007F55CE">
        <w:rPr>
          <w:rFonts w:ascii="Times New Roman" w:hAnsi="Times New Roman"/>
          <w:sz w:val="24"/>
          <w:szCs w:val="24"/>
        </w:rPr>
        <w:br/>
        <w:t>в) выделяют азотсодержащие отходы в виде аммиака;</w:t>
      </w:r>
      <w:r w:rsidRPr="007F55CE">
        <w:rPr>
          <w:rFonts w:ascii="Times New Roman" w:hAnsi="Times New Roman"/>
          <w:sz w:val="24"/>
          <w:szCs w:val="24"/>
        </w:rPr>
        <w:br/>
        <w:t xml:space="preserve">г) накапливают мочевину в тканевой жидкости. </w:t>
      </w:r>
      <w:r w:rsidRPr="007F55CE">
        <w:rPr>
          <w:rFonts w:ascii="Times New Roman" w:hAnsi="Times New Roman"/>
          <w:vanish/>
          <w:sz w:val="24"/>
          <w:szCs w:val="24"/>
        </w:rPr>
        <w:t>+</w:t>
      </w:r>
    </w:p>
    <w:p w:rsidR="00337552" w:rsidRPr="007F55CE" w:rsidRDefault="00337552" w:rsidP="00337552">
      <w:pPr>
        <w:keepLines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120"/>
        <w:ind w:left="540" w:right="-54" w:hanging="540"/>
        <w:rPr>
          <w:rFonts w:ascii="Times New Roman" w:hAnsi="Times New Roman"/>
          <w:sz w:val="24"/>
          <w:szCs w:val="24"/>
        </w:rPr>
      </w:pPr>
      <w:r w:rsidRPr="007F55CE">
        <w:rPr>
          <w:rFonts w:ascii="Times New Roman" w:hAnsi="Times New Roman"/>
          <w:b/>
          <w:sz w:val="24"/>
          <w:szCs w:val="24"/>
        </w:rPr>
        <w:t xml:space="preserve">Органеллы растительной клетки, возникающие путем дифференцировки из других мембранных систем </w:t>
      </w:r>
      <w:r w:rsidRPr="007F55CE">
        <w:rPr>
          <w:rFonts w:ascii="Times New Roman" w:hAnsi="Times New Roman"/>
          <w:b/>
          <w:i/>
          <w:sz w:val="24"/>
          <w:szCs w:val="24"/>
        </w:rPr>
        <w:t>(de novo)</w:t>
      </w:r>
      <w:r w:rsidRPr="007F55CE">
        <w:rPr>
          <w:rFonts w:ascii="Times New Roman" w:hAnsi="Times New Roman"/>
          <w:b/>
          <w:sz w:val="24"/>
          <w:szCs w:val="24"/>
        </w:rPr>
        <w:t>:</w:t>
      </w:r>
      <w:r w:rsidRPr="007F55CE">
        <w:rPr>
          <w:rFonts w:ascii="Times New Roman" w:hAnsi="Times New Roman"/>
          <w:b/>
          <w:sz w:val="24"/>
          <w:szCs w:val="24"/>
        </w:rPr>
        <w:br/>
      </w:r>
      <w:r w:rsidRPr="007F55CE">
        <w:rPr>
          <w:rFonts w:ascii="Times New Roman" w:hAnsi="Times New Roman"/>
          <w:sz w:val="24"/>
          <w:szCs w:val="24"/>
        </w:rPr>
        <w:t>а) пластиды;</w:t>
      </w:r>
      <w:r w:rsidRPr="007F55CE">
        <w:rPr>
          <w:rFonts w:ascii="Times New Roman" w:hAnsi="Times New Roman"/>
          <w:sz w:val="24"/>
          <w:szCs w:val="24"/>
        </w:rPr>
        <w:br/>
        <w:t xml:space="preserve">б) центральная вакуоль; </w:t>
      </w:r>
      <w:r w:rsidRPr="007F55CE">
        <w:rPr>
          <w:rFonts w:ascii="Times New Roman" w:hAnsi="Times New Roman"/>
          <w:vanish/>
          <w:sz w:val="24"/>
          <w:szCs w:val="24"/>
        </w:rPr>
        <w:t>+</w:t>
      </w:r>
      <w:r w:rsidRPr="007F55CE">
        <w:rPr>
          <w:rFonts w:ascii="Times New Roman" w:hAnsi="Times New Roman"/>
          <w:sz w:val="24"/>
          <w:szCs w:val="24"/>
        </w:rPr>
        <w:br/>
        <w:t>в) митохондрии;</w:t>
      </w:r>
      <w:r w:rsidRPr="007F55CE">
        <w:rPr>
          <w:rFonts w:ascii="Times New Roman" w:hAnsi="Times New Roman"/>
          <w:sz w:val="24"/>
          <w:szCs w:val="24"/>
        </w:rPr>
        <w:br/>
        <w:t>г) эндоплазматический ретикулум.</w:t>
      </w:r>
    </w:p>
    <w:p w:rsidR="00337552" w:rsidRPr="007F55CE" w:rsidRDefault="00337552" w:rsidP="00337552">
      <w:pPr>
        <w:keepLines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120"/>
        <w:ind w:left="540" w:right="-54" w:hanging="540"/>
        <w:rPr>
          <w:rFonts w:ascii="Times New Roman" w:hAnsi="Times New Roman"/>
          <w:b/>
          <w:sz w:val="24"/>
          <w:szCs w:val="24"/>
        </w:rPr>
      </w:pPr>
      <w:r w:rsidRPr="007F55CE">
        <w:rPr>
          <w:rFonts w:ascii="Times New Roman" w:hAnsi="Times New Roman"/>
          <w:b/>
          <w:sz w:val="24"/>
          <w:szCs w:val="24"/>
        </w:rPr>
        <w:t>В реакционном центре фотосистемы II  находится:</w:t>
      </w:r>
      <w:r w:rsidRPr="007F55CE">
        <w:rPr>
          <w:rFonts w:ascii="Times New Roman" w:hAnsi="Times New Roman"/>
          <w:b/>
          <w:sz w:val="24"/>
          <w:szCs w:val="24"/>
        </w:rPr>
        <w:br/>
      </w:r>
      <w:r w:rsidRPr="007F55CE">
        <w:rPr>
          <w:rFonts w:ascii="Times New Roman" w:hAnsi="Times New Roman"/>
          <w:sz w:val="24"/>
          <w:szCs w:val="24"/>
        </w:rPr>
        <w:t>а) каротин;</w:t>
      </w:r>
      <w:r w:rsidRPr="007F55CE">
        <w:rPr>
          <w:rFonts w:ascii="Times New Roman" w:hAnsi="Times New Roman"/>
          <w:sz w:val="24"/>
          <w:szCs w:val="24"/>
        </w:rPr>
        <w:br/>
        <w:t>б) ксантофилл;</w:t>
      </w:r>
      <w:r w:rsidRPr="007F55CE">
        <w:rPr>
          <w:rFonts w:ascii="Times New Roman" w:hAnsi="Times New Roman"/>
          <w:sz w:val="24"/>
          <w:szCs w:val="24"/>
        </w:rPr>
        <w:br/>
        <w:t xml:space="preserve">в) хлорофилл  а  – 680 нм; </w:t>
      </w:r>
      <w:r w:rsidRPr="007F55CE">
        <w:rPr>
          <w:rFonts w:ascii="Times New Roman" w:hAnsi="Times New Roman"/>
          <w:vanish/>
          <w:sz w:val="24"/>
          <w:szCs w:val="24"/>
        </w:rPr>
        <w:t>+</w:t>
      </w:r>
      <w:r w:rsidRPr="007F55CE">
        <w:rPr>
          <w:rFonts w:ascii="Times New Roman" w:hAnsi="Times New Roman"/>
          <w:sz w:val="24"/>
          <w:szCs w:val="24"/>
        </w:rPr>
        <w:br/>
        <w:t>г)  хлорофилл  а – 700 нм.</w:t>
      </w:r>
    </w:p>
    <w:p w:rsidR="00337552" w:rsidRPr="007F55CE" w:rsidRDefault="00337552" w:rsidP="00337552">
      <w:pPr>
        <w:keepLines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120"/>
        <w:ind w:left="540" w:right="-54" w:hanging="540"/>
        <w:rPr>
          <w:rFonts w:ascii="Times New Roman" w:hAnsi="Times New Roman"/>
          <w:b/>
          <w:sz w:val="24"/>
        </w:rPr>
      </w:pPr>
      <w:r w:rsidRPr="007F55CE">
        <w:rPr>
          <w:rFonts w:ascii="Times New Roman" w:hAnsi="Times New Roman"/>
          <w:b/>
          <w:sz w:val="24"/>
        </w:rPr>
        <w:lastRenderedPageBreak/>
        <w:t>С помощью светового микроскопа можно наблюдать, что при потере воды растительные клетки сжимаются меньше, чем животные. Причина этого явления связана с:</w:t>
      </w:r>
      <w:r w:rsidRPr="007F55CE">
        <w:rPr>
          <w:rFonts w:ascii="Times New Roman" w:hAnsi="Times New Roman"/>
          <w:b/>
          <w:sz w:val="24"/>
        </w:rPr>
        <w:br/>
      </w:r>
      <w:r w:rsidRPr="007F55CE">
        <w:rPr>
          <w:rFonts w:ascii="Times New Roman" w:hAnsi="Times New Roman"/>
          <w:sz w:val="24"/>
        </w:rPr>
        <w:t>а) подвижностью плазмалеммы;</w:t>
      </w:r>
      <w:r w:rsidRPr="007F55CE">
        <w:rPr>
          <w:rFonts w:ascii="Times New Roman" w:hAnsi="Times New Roman"/>
          <w:sz w:val="24"/>
        </w:rPr>
        <w:br/>
        <w:t xml:space="preserve">б) наличие целлюлозной оболочки у растительной клетки; </w:t>
      </w:r>
      <w:r w:rsidRPr="007F55CE">
        <w:rPr>
          <w:rFonts w:ascii="Times New Roman" w:hAnsi="Times New Roman"/>
          <w:vanish/>
          <w:sz w:val="24"/>
        </w:rPr>
        <w:t>+</w:t>
      </w:r>
      <w:r w:rsidRPr="007F55CE">
        <w:rPr>
          <w:rFonts w:ascii="Times New Roman" w:hAnsi="Times New Roman"/>
          <w:sz w:val="24"/>
        </w:rPr>
        <w:br/>
        <w:t>в) числом пор в плазмалемме;</w:t>
      </w:r>
      <w:r w:rsidRPr="007F55CE">
        <w:rPr>
          <w:rFonts w:ascii="Times New Roman" w:hAnsi="Times New Roman"/>
          <w:sz w:val="24"/>
        </w:rPr>
        <w:br/>
        <w:t>г) осмотическим потенциалом клетки.</w:t>
      </w:r>
    </w:p>
    <w:p w:rsidR="00337552" w:rsidRPr="007F55CE" w:rsidRDefault="00337552" w:rsidP="00337552">
      <w:pPr>
        <w:keepLines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120"/>
        <w:ind w:left="540" w:right="-54" w:hanging="540"/>
        <w:rPr>
          <w:rFonts w:ascii="Times New Roman" w:hAnsi="Times New Roman"/>
          <w:sz w:val="24"/>
          <w:szCs w:val="24"/>
        </w:rPr>
      </w:pPr>
      <w:r w:rsidRPr="007F55CE">
        <w:rPr>
          <w:rStyle w:val="a9"/>
          <w:rFonts w:eastAsia="MS Mincho"/>
          <w:bCs w:val="0"/>
          <w:szCs w:val="24"/>
        </w:rPr>
        <w:t>При фотосинтезе полностью погруженные водные растения могут вызывать изменение рН окружающей воды.</w:t>
      </w:r>
      <w:r w:rsidRPr="007F55CE">
        <w:rPr>
          <w:rStyle w:val="a9"/>
          <w:rFonts w:eastAsia="MS Mincho"/>
          <w:szCs w:val="24"/>
        </w:rPr>
        <w:t xml:space="preserve"> </w:t>
      </w:r>
      <w:r w:rsidRPr="007F55CE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176530</wp:posOffset>
            </wp:positionV>
            <wp:extent cx="1146175" cy="2240915"/>
            <wp:effectExtent l="19050" t="0" r="0" b="0"/>
            <wp:wrapSquare wrapText="bothSides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224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55CE">
        <w:rPr>
          <w:rFonts w:ascii="Times New Roman" w:hAnsi="Times New Roman"/>
          <w:sz w:val="24"/>
          <w:szCs w:val="24"/>
        </w:rPr>
        <w:br/>
      </w:r>
      <w:r w:rsidRPr="007F55CE">
        <w:rPr>
          <w:rStyle w:val="a9"/>
          <w:rFonts w:eastAsia="MS Mincho"/>
          <w:szCs w:val="24"/>
        </w:rPr>
        <w:t>Какое изменение pH происходит и что его вызывает?</w:t>
      </w:r>
      <w:r w:rsidRPr="007F55CE">
        <w:rPr>
          <w:rFonts w:ascii="Times New Roman" w:hAnsi="Times New Roman"/>
          <w:sz w:val="24"/>
          <w:szCs w:val="24"/>
        </w:rPr>
        <w:t xml:space="preserve"> </w:t>
      </w:r>
      <w:r w:rsidRPr="007F55CE">
        <w:rPr>
          <w:rStyle w:val="a9"/>
          <w:rFonts w:eastAsia="MS Mincho"/>
          <w:szCs w:val="24"/>
        </w:rPr>
        <w:br/>
      </w:r>
      <w:r w:rsidRPr="007F55CE">
        <w:rPr>
          <w:rStyle w:val="a9"/>
          <w:rFonts w:eastAsia="MS Mincho"/>
          <w:b w:val="0"/>
          <w:szCs w:val="24"/>
        </w:rPr>
        <w:t>а) з</w:t>
      </w:r>
      <w:r w:rsidRPr="007F55CE">
        <w:rPr>
          <w:rFonts w:ascii="Times New Roman" w:hAnsi="Times New Roman"/>
          <w:sz w:val="24"/>
          <w:szCs w:val="24"/>
        </w:rPr>
        <w:t>начение pH падает из-за поглощения углекислого газа (СО</w:t>
      </w:r>
      <w:r w:rsidRPr="007F55CE">
        <w:rPr>
          <w:rFonts w:ascii="Times New Roman" w:hAnsi="Times New Roman"/>
          <w:sz w:val="24"/>
          <w:szCs w:val="24"/>
          <w:vertAlign w:val="subscript"/>
        </w:rPr>
        <w:t>2</w:t>
      </w:r>
      <w:r w:rsidRPr="007F55CE">
        <w:rPr>
          <w:rFonts w:ascii="Times New Roman" w:hAnsi="Times New Roman"/>
          <w:sz w:val="24"/>
          <w:szCs w:val="24"/>
        </w:rPr>
        <w:t>);</w:t>
      </w:r>
      <w:r w:rsidRPr="007F55CE">
        <w:rPr>
          <w:rFonts w:ascii="Times New Roman" w:hAnsi="Times New Roman"/>
          <w:sz w:val="24"/>
          <w:szCs w:val="24"/>
        </w:rPr>
        <w:br/>
        <w:t>б) значение pH возрастает из-за поглощения углекислого газа (СО</w:t>
      </w:r>
      <w:r w:rsidRPr="007F55CE">
        <w:rPr>
          <w:rFonts w:ascii="Times New Roman" w:hAnsi="Times New Roman"/>
          <w:sz w:val="24"/>
          <w:szCs w:val="24"/>
          <w:vertAlign w:val="subscript"/>
        </w:rPr>
        <w:t>2</w:t>
      </w:r>
      <w:r w:rsidRPr="007F55CE">
        <w:rPr>
          <w:rFonts w:ascii="Times New Roman" w:hAnsi="Times New Roman"/>
          <w:sz w:val="24"/>
          <w:szCs w:val="24"/>
        </w:rPr>
        <w:t xml:space="preserve">); </w:t>
      </w:r>
      <w:r w:rsidRPr="007F55CE">
        <w:rPr>
          <w:rFonts w:ascii="Times New Roman" w:hAnsi="Times New Roman"/>
          <w:vanish/>
          <w:sz w:val="24"/>
          <w:szCs w:val="24"/>
        </w:rPr>
        <w:t>+</w:t>
      </w:r>
      <w:r w:rsidRPr="007F55CE">
        <w:rPr>
          <w:rFonts w:ascii="Times New Roman" w:hAnsi="Times New Roman"/>
          <w:sz w:val="24"/>
          <w:szCs w:val="24"/>
        </w:rPr>
        <w:br/>
        <w:t>в) значение pH падает из-за выделения кислорода;</w:t>
      </w:r>
      <w:r w:rsidRPr="007F55CE">
        <w:rPr>
          <w:rFonts w:ascii="Times New Roman" w:hAnsi="Times New Roman"/>
          <w:sz w:val="24"/>
          <w:szCs w:val="24"/>
        </w:rPr>
        <w:br/>
        <w:t>г) значение pH возрастает из-за выделения кислорода.</w:t>
      </w:r>
    </w:p>
    <w:p w:rsidR="00337552" w:rsidRPr="007F55CE" w:rsidRDefault="00337552" w:rsidP="00337552">
      <w:pPr>
        <w:keepLines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120"/>
        <w:ind w:left="540" w:right="-54" w:hanging="540"/>
        <w:rPr>
          <w:rFonts w:ascii="Times New Roman" w:hAnsi="Times New Roman"/>
          <w:sz w:val="24"/>
          <w:szCs w:val="24"/>
        </w:rPr>
      </w:pPr>
      <w:r w:rsidRPr="007F55CE">
        <w:rPr>
          <w:rFonts w:ascii="Times New Roman" w:hAnsi="Times New Roman"/>
          <w:b/>
          <w:sz w:val="24"/>
          <w:szCs w:val="24"/>
        </w:rPr>
        <w:t>У человека продуктом катаболизма пуринов является:</w:t>
      </w:r>
      <w:r w:rsidRPr="007F55CE">
        <w:rPr>
          <w:rFonts w:ascii="Times New Roman" w:hAnsi="Times New Roman"/>
          <w:b/>
          <w:sz w:val="24"/>
          <w:szCs w:val="24"/>
        </w:rPr>
        <w:br/>
      </w:r>
      <w:r w:rsidRPr="007F55CE">
        <w:rPr>
          <w:rFonts w:ascii="Times New Roman" w:hAnsi="Times New Roman"/>
          <w:sz w:val="24"/>
          <w:szCs w:val="24"/>
        </w:rPr>
        <w:t>а) аммиак и СО</w:t>
      </w:r>
      <w:r w:rsidRPr="007F55CE">
        <w:rPr>
          <w:rFonts w:ascii="Times New Roman" w:hAnsi="Times New Roman"/>
          <w:sz w:val="24"/>
          <w:szCs w:val="24"/>
          <w:vertAlign w:val="subscript"/>
        </w:rPr>
        <w:t>2</w:t>
      </w:r>
      <w:r w:rsidRPr="007F55CE">
        <w:rPr>
          <w:rFonts w:ascii="Times New Roman" w:hAnsi="Times New Roman"/>
          <w:sz w:val="24"/>
          <w:szCs w:val="24"/>
        </w:rPr>
        <w:t>;</w:t>
      </w:r>
      <w:r w:rsidRPr="007F55CE">
        <w:rPr>
          <w:rFonts w:ascii="Times New Roman" w:hAnsi="Times New Roman"/>
          <w:sz w:val="24"/>
          <w:szCs w:val="24"/>
        </w:rPr>
        <w:br/>
        <w:t>б) мочевина;</w:t>
      </w:r>
      <w:r w:rsidRPr="007F55CE">
        <w:rPr>
          <w:rFonts w:ascii="Times New Roman" w:hAnsi="Times New Roman"/>
          <w:sz w:val="24"/>
          <w:szCs w:val="24"/>
        </w:rPr>
        <w:br/>
        <w:t xml:space="preserve">в) мочевая кислота; </w:t>
      </w:r>
      <w:r w:rsidRPr="007F55CE">
        <w:rPr>
          <w:rFonts w:ascii="Times New Roman" w:hAnsi="Times New Roman"/>
          <w:vanish/>
          <w:sz w:val="24"/>
          <w:szCs w:val="24"/>
        </w:rPr>
        <w:t>+</w:t>
      </w:r>
      <w:r w:rsidRPr="007F55CE">
        <w:rPr>
          <w:rFonts w:ascii="Times New Roman" w:hAnsi="Times New Roman"/>
          <w:sz w:val="24"/>
          <w:szCs w:val="24"/>
        </w:rPr>
        <w:br/>
        <w:t>г) аллантоин и СО</w:t>
      </w:r>
      <w:r w:rsidRPr="007F55CE">
        <w:rPr>
          <w:rFonts w:ascii="Times New Roman" w:hAnsi="Times New Roman"/>
          <w:sz w:val="24"/>
          <w:szCs w:val="24"/>
          <w:vertAlign w:val="subscript"/>
        </w:rPr>
        <w:t>2</w:t>
      </w:r>
      <w:r w:rsidRPr="007F55CE">
        <w:rPr>
          <w:rFonts w:ascii="Times New Roman" w:hAnsi="Times New Roman"/>
          <w:sz w:val="24"/>
          <w:szCs w:val="24"/>
        </w:rPr>
        <w:t>.</w:t>
      </w:r>
    </w:p>
    <w:p w:rsidR="00337552" w:rsidRPr="007F55CE" w:rsidRDefault="00337552" w:rsidP="00337552">
      <w:pPr>
        <w:keepLines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120"/>
        <w:ind w:left="540" w:right="-54" w:hanging="540"/>
        <w:rPr>
          <w:rFonts w:ascii="Times New Roman" w:hAnsi="Times New Roman"/>
          <w:sz w:val="24"/>
          <w:szCs w:val="24"/>
        </w:rPr>
      </w:pPr>
      <w:r w:rsidRPr="007F55CE">
        <w:rPr>
          <w:rFonts w:ascii="Times New Roman" w:hAnsi="Times New Roman"/>
          <w:b/>
          <w:sz w:val="24"/>
          <w:szCs w:val="24"/>
        </w:rPr>
        <w:t xml:space="preserve">В каких из перечисленных органоидов клетки значение рН </w:t>
      </w:r>
      <w:r w:rsidRPr="007F55CE">
        <w:rPr>
          <w:rFonts w:ascii="Times New Roman" w:hAnsi="Times New Roman"/>
          <w:b/>
          <w:sz w:val="24"/>
          <w:szCs w:val="24"/>
          <w:u w:val="single"/>
        </w:rPr>
        <w:t>не бывает</w:t>
      </w:r>
      <w:r w:rsidRPr="007F55CE">
        <w:rPr>
          <w:rFonts w:ascii="Times New Roman" w:hAnsi="Times New Roman"/>
          <w:b/>
          <w:sz w:val="24"/>
          <w:szCs w:val="24"/>
        </w:rPr>
        <w:t xml:space="preserve"> меньше 5? </w:t>
      </w:r>
      <w:r w:rsidRPr="007F55CE">
        <w:rPr>
          <w:rFonts w:ascii="Times New Roman" w:hAnsi="Times New Roman"/>
          <w:b/>
          <w:sz w:val="24"/>
          <w:szCs w:val="24"/>
        </w:rPr>
        <w:br/>
      </w:r>
      <w:r w:rsidRPr="007F55CE">
        <w:rPr>
          <w:rFonts w:ascii="Times New Roman" w:hAnsi="Times New Roman"/>
          <w:sz w:val="24"/>
          <w:szCs w:val="24"/>
        </w:rPr>
        <w:t>а) лизосомы;</w:t>
      </w:r>
      <w:r w:rsidRPr="007F55CE">
        <w:rPr>
          <w:rFonts w:ascii="Times New Roman" w:hAnsi="Times New Roman"/>
          <w:sz w:val="24"/>
          <w:szCs w:val="24"/>
        </w:rPr>
        <w:br/>
        <w:t>б) тилакоиды;</w:t>
      </w:r>
      <w:r w:rsidRPr="007F55CE">
        <w:rPr>
          <w:rFonts w:ascii="Times New Roman" w:hAnsi="Times New Roman"/>
          <w:sz w:val="24"/>
          <w:szCs w:val="24"/>
        </w:rPr>
        <w:br/>
        <w:t xml:space="preserve">в) эндоплазматический ретикулум; </w:t>
      </w:r>
      <w:r w:rsidRPr="007F55CE">
        <w:rPr>
          <w:rFonts w:ascii="Times New Roman" w:hAnsi="Times New Roman"/>
          <w:vanish/>
          <w:sz w:val="24"/>
          <w:szCs w:val="24"/>
        </w:rPr>
        <w:t>+</w:t>
      </w:r>
      <w:r w:rsidRPr="007F55CE">
        <w:rPr>
          <w:rFonts w:ascii="Times New Roman" w:hAnsi="Times New Roman"/>
          <w:sz w:val="24"/>
          <w:szCs w:val="24"/>
        </w:rPr>
        <w:br/>
        <w:t>г) секреторные канальцы обкладочных клеток в слизистой оболочке желудка.</w:t>
      </w:r>
    </w:p>
    <w:p w:rsidR="00337552" w:rsidRPr="007F55CE" w:rsidRDefault="00337552" w:rsidP="00337552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after="120"/>
        <w:ind w:left="540" w:right="-54" w:hanging="540"/>
        <w:rPr>
          <w:rFonts w:ascii="Times New Roman" w:hAnsi="Times New Roman"/>
          <w:sz w:val="24"/>
          <w:szCs w:val="24"/>
        </w:rPr>
      </w:pPr>
      <w:r w:rsidRPr="007F55CE">
        <w:rPr>
          <w:rFonts w:ascii="Times New Roman" w:hAnsi="Times New Roman"/>
          <w:b/>
          <w:sz w:val="24"/>
          <w:szCs w:val="24"/>
        </w:rPr>
        <w:t>У гороха аллель, отвечающий за желтую окраску семян (</w:t>
      </w:r>
      <w:r w:rsidRPr="007F55CE">
        <w:rPr>
          <w:rFonts w:ascii="Times New Roman" w:hAnsi="Times New Roman"/>
          <w:b/>
          <w:i/>
          <w:sz w:val="24"/>
          <w:szCs w:val="24"/>
        </w:rPr>
        <w:t>Y</w:t>
      </w:r>
      <w:r w:rsidRPr="007F55CE">
        <w:rPr>
          <w:rFonts w:ascii="Times New Roman" w:hAnsi="Times New Roman"/>
          <w:b/>
          <w:sz w:val="24"/>
          <w:szCs w:val="24"/>
        </w:rPr>
        <w:t>), доминирует над аллелем, отвечающим за зеленую окраску (</w:t>
      </w:r>
      <w:r w:rsidRPr="007F55CE">
        <w:rPr>
          <w:rFonts w:ascii="Times New Roman" w:hAnsi="Times New Roman"/>
          <w:b/>
          <w:i/>
          <w:sz w:val="24"/>
          <w:szCs w:val="24"/>
        </w:rPr>
        <w:t>y</w:t>
      </w:r>
      <w:r w:rsidRPr="007F55CE">
        <w:rPr>
          <w:rFonts w:ascii="Times New Roman" w:hAnsi="Times New Roman"/>
          <w:b/>
          <w:sz w:val="24"/>
          <w:szCs w:val="24"/>
        </w:rPr>
        <w:t>), а аллель, отвечающий за гладкие семена (</w:t>
      </w:r>
      <w:r w:rsidRPr="007F55CE">
        <w:rPr>
          <w:rFonts w:ascii="Times New Roman" w:hAnsi="Times New Roman"/>
          <w:b/>
          <w:i/>
          <w:sz w:val="24"/>
          <w:szCs w:val="24"/>
        </w:rPr>
        <w:t>R</w:t>
      </w:r>
      <w:r w:rsidRPr="007F55CE">
        <w:rPr>
          <w:rFonts w:ascii="Times New Roman" w:hAnsi="Times New Roman"/>
          <w:b/>
          <w:sz w:val="24"/>
          <w:szCs w:val="24"/>
        </w:rPr>
        <w:t>), доминирует над аллелем, отвечающим за морщинистую форму (</w:t>
      </w:r>
      <w:r w:rsidRPr="007F55CE">
        <w:rPr>
          <w:rFonts w:ascii="Times New Roman" w:hAnsi="Times New Roman"/>
          <w:b/>
          <w:i/>
          <w:sz w:val="24"/>
          <w:szCs w:val="24"/>
        </w:rPr>
        <w:t>r</w:t>
      </w:r>
      <w:r w:rsidRPr="007F55CE">
        <w:rPr>
          <w:rFonts w:ascii="Times New Roman" w:hAnsi="Times New Roman"/>
          <w:b/>
          <w:sz w:val="24"/>
          <w:szCs w:val="24"/>
        </w:rPr>
        <w:t>). Вероятность того, что среди трех морщинистых горошин, случайно выбранных из боба, выросшего на дигеторозиготном самоопылявшемся растении, окажутся зеленые (одна или более):</w:t>
      </w:r>
      <w:r w:rsidRPr="007F55CE">
        <w:rPr>
          <w:rFonts w:ascii="Times New Roman" w:hAnsi="Times New Roman"/>
          <w:b/>
          <w:sz w:val="24"/>
          <w:szCs w:val="24"/>
        </w:rPr>
        <w:br/>
      </w:r>
      <w:r w:rsidRPr="007F55CE">
        <w:rPr>
          <w:rFonts w:ascii="Times New Roman" w:hAnsi="Times New Roman"/>
          <w:sz w:val="24"/>
          <w:szCs w:val="24"/>
        </w:rPr>
        <w:t>а) 39/64;</w:t>
      </w:r>
      <w:r w:rsidRPr="007F55CE">
        <w:rPr>
          <w:rFonts w:ascii="Times New Roman" w:hAnsi="Times New Roman"/>
          <w:sz w:val="24"/>
          <w:szCs w:val="24"/>
        </w:rPr>
        <w:br/>
        <w:t xml:space="preserve">б) 37/64; </w:t>
      </w:r>
      <w:r w:rsidRPr="007F55CE">
        <w:rPr>
          <w:rFonts w:ascii="Times New Roman" w:hAnsi="Times New Roman"/>
          <w:vanish/>
          <w:sz w:val="24"/>
          <w:szCs w:val="24"/>
        </w:rPr>
        <w:t>+</w:t>
      </w:r>
      <w:r w:rsidRPr="007F55CE">
        <w:rPr>
          <w:rFonts w:ascii="Times New Roman" w:hAnsi="Times New Roman"/>
          <w:sz w:val="24"/>
          <w:szCs w:val="24"/>
        </w:rPr>
        <w:br/>
        <w:t xml:space="preserve">в) 27/64; </w:t>
      </w:r>
      <w:r w:rsidRPr="007F55CE">
        <w:rPr>
          <w:rFonts w:ascii="Times New Roman" w:hAnsi="Times New Roman"/>
          <w:sz w:val="24"/>
          <w:szCs w:val="24"/>
        </w:rPr>
        <w:br/>
        <w:t>г) 1/64.</w:t>
      </w:r>
    </w:p>
    <w:p w:rsidR="00337552" w:rsidRPr="007F55CE" w:rsidRDefault="00337552" w:rsidP="00337552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after="120"/>
        <w:ind w:left="540" w:right="-54" w:hanging="540"/>
        <w:rPr>
          <w:rFonts w:ascii="Times New Roman" w:hAnsi="Times New Roman"/>
          <w:sz w:val="24"/>
          <w:szCs w:val="24"/>
        </w:rPr>
      </w:pPr>
      <w:r w:rsidRPr="007F55CE">
        <w:rPr>
          <w:rFonts w:ascii="Times New Roman" w:hAnsi="Times New Roman"/>
          <w:b/>
          <w:sz w:val="24"/>
          <w:szCs w:val="24"/>
        </w:rPr>
        <w:t xml:space="preserve">На рисунке справа представлен кариотип плодовой мушки </w:t>
      </w:r>
      <w:r w:rsidRPr="007F55CE">
        <w:rPr>
          <w:rFonts w:ascii="Times New Roman" w:hAnsi="Times New Roman"/>
          <w:b/>
          <w:i/>
          <w:sz w:val="24"/>
          <w:szCs w:val="24"/>
        </w:rPr>
        <w:t>Drosophila melanogaster</w:t>
      </w:r>
      <w:r w:rsidRPr="007F55CE">
        <w:rPr>
          <w:rFonts w:ascii="Times New Roman" w:hAnsi="Times New Roman"/>
          <w:b/>
          <w:sz w:val="24"/>
          <w:szCs w:val="24"/>
        </w:rPr>
        <w:t xml:space="preserve">. </w:t>
      </w:r>
      <w:r w:rsidRPr="007F55CE">
        <w:rPr>
          <w:rFonts w:ascii="Times New Roman" w:hAnsi="Times New Roman"/>
          <w:b/>
          <w:sz w:val="24"/>
          <w:szCs w:val="24"/>
        </w:rPr>
        <w:br/>
      </w:r>
      <w:r w:rsidRPr="007F55C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44015" cy="163512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" contrast="8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63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55CE">
        <w:rPr>
          <w:rFonts w:ascii="Times New Roman" w:hAnsi="Times New Roman"/>
          <w:sz w:val="24"/>
          <w:szCs w:val="24"/>
        </w:rPr>
        <w:br/>
      </w:r>
      <w:r w:rsidRPr="007F55CE">
        <w:rPr>
          <w:rFonts w:ascii="Times New Roman" w:hAnsi="Times New Roman"/>
          <w:b/>
          <w:sz w:val="24"/>
          <w:szCs w:val="24"/>
        </w:rPr>
        <w:t>Можно сказать, что особь, которой принадлежит данный кариотип, является:</w:t>
      </w:r>
      <w:r w:rsidRPr="007F55CE">
        <w:rPr>
          <w:rFonts w:ascii="Times New Roman" w:hAnsi="Times New Roman"/>
          <w:b/>
          <w:sz w:val="24"/>
          <w:szCs w:val="24"/>
        </w:rPr>
        <w:br/>
      </w:r>
      <w:r w:rsidRPr="007F55CE">
        <w:rPr>
          <w:rFonts w:ascii="Times New Roman" w:hAnsi="Times New Roman"/>
          <w:sz w:val="24"/>
          <w:szCs w:val="24"/>
        </w:rPr>
        <w:t xml:space="preserve">а) самцом; </w:t>
      </w:r>
      <w:r w:rsidRPr="007F55CE">
        <w:rPr>
          <w:rFonts w:ascii="Times New Roman" w:hAnsi="Times New Roman"/>
          <w:vanish/>
          <w:sz w:val="24"/>
          <w:szCs w:val="24"/>
        </w:rPr>
        <w:t>+</w:t>
      </w:r>
      <w:r w:rsidRPr="007F55CE">
        <w:rPr>
          <w:rFonts w:ascii="Times New Roman" w:hAnsi="Times New Roman"/>
          <w:sz w:val="24"/>
          <w:szCs w:val="24"/>
        </w:rPr>
        <w:br/>
        <w:t>б) самкой;</w:t>
      </w:r>
      <w:r w:rsidRPr="007F55CE">
        <w:rPr>
          <w:rFonts w:ascii="Times New Roman" w:hAnsi="Times New Roman"/>
          <w:sz w:val="24"/>
          <w:szCs w:val="24"/>
        </w:rPr>
        <w:br/>
      </w:r>
      <w:r w:rsidRPr="007F55CE">
        <w:rPr>
          <w:rFonts w:ascii="Times New Roman" w:hAnsi="Times New Roman"/>
          <w:sz w:val="24"/>
          <w:szCs w:val="24"/>
        </w:rPr>
        <w:lastRenderedPageBreak/>
        <w:t>в) интерсексом;</w:t>
      </w:r>
      <w:r w:rsidRPr="007F55CE">
        <w:rPr>
          <w:rFonts w:ascii="Times New Roman" w:hAnsi="Times New Roman"/>
          <w:sz w:val="24"/>
          <w:szCs w:val="24"/>
        </w:rPr>
        <w:br/>
        <w:t>г) гинандроморфом.</w:t>
      </w:r>
    </w:p>
    <w:p w:rsidR="00337552" w:rsidRPr="007F55CE" w:rsidRDefault="00337552" w:rsidP="00337552">
      <w:pPr>
        <w:keepLines/>
        <w:numPr>
          <w:ilvl w:val="0"/>
          <w:numId w:val="1"/>
        </w:numPr>
        <w:tabs>
          <w:tab w:val="clear" w:pos="360"/>
          <w:tab w:val="num" w:pos="540"/>
        </w:tabs>
        <w:spacing w:after="120"/>
        <w:ind w:left="539" w:hanging="539"/>
        <w:rPr>
          <w:rFonts w:ascii="Times New Roman" w:hAnsi="Times New Roman"/>
          <w:sz w:val="24"/>
        </w:rPr>
      </w:pPr>
      <w:r w:rsidRPr="007F55CE">
        <w:rPr>
          <w:rFonts w:ascii="Times New Roman" w:hAnsi="Times New Roman"/>
          <w:b/>
          <w:sz w:val="24"/>
          <w:szCs w:val="24"/>
        </w:rPr>
        <w:t>Наследственная</w:t>
      </w:r>
      <w:r w:rsidRPr="007F55CE">
        <w:rPr>
          <w:rFonts w:ascii="Times New Roman" w:hAnsi="Times New Roman"/>
          <w:b/>
          <w:sz w:val="24"/>
        </w:rPr>
        <w:t xml:space="preserve"> близорукость – доминантный признак, а дальтонизм - рецессивное заболевание, сцепленное с полом. От брака близорукого дальтоника с нормальной женщиной родилась дочь-дальтоник, не страдающая близорукостью. Вероятность рождения от этого брака близорукого сына, не больного дальтонизмом:</w:t>
      </w:r>
      <w:r w:rsidRPr="007F55CE">
        <w:rPr>
          <w:rFonts w:ascii="Times New Roman" w:hAnsi="Times New Roman"/>
          <w:b/>
          <w:sz w:val="24"/>
        </w:rPr>
        <w:br/>
      </w:r>
      <w:r w:rsidRPr="007F55CE">
        <w:rPr>
          <w:rFonts w:ascii="Times New Roman" w:hAnsi="Times New Roman"/>
          <w:sz w:val="24"/>
        </w:rPr>
        <w:t>а) 0,25;</w:t>
      </w:r>
      <w:r w:rsidRPr="007F55CE">
        <w:rPr>
          <w:rFonts w:ascii="Times New Roman" w:hAnsi="Times New Roman"/>
          <w:sz w:val="24"/>
        </w:rPr>
        <w:br/>
        <w:t xml:space="preserve">б) 0,5; </w:t>
      </w:r>
      <w:r w:rsidRPr="007F55CE">
        <w:rPr>
          <w:rFonts w:ascii="Times New Roman" w:hAnsi="Times New Roman"/>
          <w:sz w:val="24"/>
        </w:rPr>
        <w:br/>
        <w:t>в) 0,125;</w:t>
      </w:r>
      <w:r w:rsidRPr="007F55CE">
        <w:rPr>
          <w:rFonts w:ascii="Times New Roman" w:hAnsi="Times New Roman"/>
          <w:vanish/>
          <w:sz w:val="24"/>
        </w:rPr>
        <w:t xml:space="preserve"> +</w:t>
      </w:r>
      <w:r w:rsidRPr="007F55CE">
        <w:rPr>
          <w:rFonts w:ascii="Times New Roman" w:hAnsi="Times New Roman"/>
          <w:sz w:val="24"/>
        </w:rPr>
        <w:br/>
        <w:t>г) 0,375.</w:t>
      </w:r>
    </w:p>
    <w:p w:rsidR="00C95715" w:rsidRPr="007F55CE" w:rsidRDefault="00C95715" w:rsidP="00337552">
      <w:pPr>
        <w:pStyle w:val="a3"/>
        <w:widowControl w:val="0"/>
        <w:spacing w:after="120"/>
        <w:ind w:right="0" w:firstLine="540"/>
        <w:rPr>
          <w:b/>
          <w:sz w:val="24"/>
          <w:szCs w:val="24"/>
        </w:rPr>
      </w:pPr>
    </w:p>
    <w:p w:rsidR="00C95715" w:rsidRPr="007F55CE" w:rsidRDefault="00C95715" w:rsidP="00C95715">
      <w:pPr>
        <w:pStyle w:val="a3"/>
        <w:widowControl w:val="0"/>
        <w:spacing w:after="120"/>
        <w:ind w:right="0" w:firstLine="540"/>
        <w:rPr>
          <w:b/>
          <w:sz w:val="24"/>
          <w:szCs w:val="24"/>
        </w:rPr>
      </w:pPr>
    </w:p>
    <w:p w:rsidR="00C95715" w:rsidRPr="007F55CE" w:rsidRDefault="00337552" w:rsidP="00C95715">
      <w:pPr>
        <w:pStyle w:val="a3"/>
        <w:widowControl w:val="0"/>
        <w:spacing w:after="120"/>
        <w:ind w:right="0" w:firstLine="540"/>
        <w:rPr>
          <w:sz w:val="24"/>
          <w:szCs w:val="24"/>
        </w:rPr>
      </w:pPr>
      <w:r w:rsidRPr="007F55CE">
        <w:rPr>
          <w:b/>
          <w:sz w:val="24"/>
          <w:szCs w:val="24"/>
        </w:rPr>
        <w:t xml:space="preserve">Часть II. </w:t>
      </w:r>
      <w:r w:rsidRPr="007F55CE">
        <w:rPr>
          <w:sz w:val="24"/>
          <w:szCs w:val="24"/>
        </w:rPr>
        <w:t xml:space="preserve">Вам предлагаются тестовые </w:t>
      </w:r>
      <w:r w:rsidRPr="007F55CE">
        <w:rPr>
          <w:b/>
          <w:sz w:val="24"/>
          <w:szCs w:val="24"/>
          <w:u w:val="single"/>
        </w:rPr>
        <w:t>задания с одним вариантом ответа</w:t>
      </w:r>
      <w:r w:rsidRPr="007F55CE">
        <w:rPr>
          <w:sz w:val="24"/>
          <w:szCs w:val="24"/>
        </w:rPr>
        <w:t xml:space="preserve"> из шести возможных, требующих предвари</w:t>
      </w:r>
      <w:r w:rsidR="00C95715" w:rsidRPr="007F55CE">
        <w:rPr>
          <w:sz w:val="24"/>
          <w:szCs w:val="24"/>
        </w:rPr>
        <w:t>тельного множественного выбора.</w:t>
      </w:r>
    </w:p>
    <w:p w:rsidR="00337552" w:rsidRPr="007F55CE" w:rsidRDefault="00337552" w:rsidP="00337552">
      <w:pPr>
        <w:keepLines/>
        <w:numPr>
          <w:ilvl w:val="0"/>
          <w:numId w:val="2"/>
        </w:numPr>
        <w:tabs>
          <w:tab w:val="clear" w:pos="360"/>
          <w:tab w:val="num" w:pos="540"/>
        </w:tabs>
        <w:spacing w:after="120"/>
        <w:ind w:left="567" w:hanging="567"/>
        <w:rPr>
          <w:rFonts w:ascii="Times New Roman" w:hAnsi="Times New Roman"/>
          <w:sz w:val="24"/>
          <w:szCs w:val="24"/>
        </w:rPr>
      </w:pPr>
      <w:r w:rsidRPr="007F55CE">
        <w:rPr>
          <w:rFonts w:ascii="Times New Roman" w:hAnsi="Times New Roman"/>
          <w:b/>
          <w:sz w:val="24"/>
          <w:szCs w:val="24"/>
        </w:rPr>
        <w:t>Весь жизненный цикл в гаплоидном состоянии (диплоидна только зигота) проводит:</w:t>
      </w:r>
      <w:r w:rsidRPr="007F55CE">
        <w:rPr>
          <w:rFonts w:ascii="Times New Roman" w:hAnsi="Times New Roman"/>
          <w:b/>
          <w:sz w:val="24"/>
          <w:szCs w:val="24"/>
        </w:rPr>
        <w:br/>
        <w:t>1) бурая водоросль фукус;</w:t>
      </w:r>
      <w:r w:rsidRPr="007F55CE">
        <w:rPr>
          <w:rFonts w:ascii="Times New Roman" w:hAnsi="Times New Roman"/>
          <w:b/>
          <w:sz w:val="24"/>
          <w:szCs w:val="24"/>
        </w:rPr>
        <w:br/>
        <w:t xml:space="preserve">2) зеленая водоросль хламидомонада; </w:t>
      </w:r>
      <w:r w:rsidRPr="007F55CE">
        <w:rPr>
          <w:rFonts w:ascii="Times New Roman" w:hAnsi="Times New Roman"/>
          <w:b/>
          <w:vanish/>
          <w:sz w:val="24"/>
          <w:szCs w:val="24"/>
        </w:rPr>
        <w:t>+</w:t>
      </w:r>
      <w:r w:rsidRPr="007F55CE">
        <w:rPr>
          <w:rFonts w:ascii="Times New Roman" w:hAnsi="Times New Roman"/>
          <w:b/>
          <w:sz w:val="24"/>
          <w:szCs w:val="24"/>
        </w:rPr>
        <w:br/>
        <w:t>3) диатомовая водоросль навикула;</w:t>
      </w:r>
      <w:r w:rsidRPr="007F55CE">
        <w:rPr>
          <w:rFonts w:ascii="Times New Roman" w:hAnsi="Times New Roman"/>
          <w:b/>
          <w:sz w:val="24"/>
          <w:szCs w:val="24"/>
        </w:rPr>
        <w:br/>
        <w:t>4) зеленая водоросль кладофора;</w:t>
      </w:r>
      <w:r w:rsidRPr="007F55CE">
        <w:rPr>
          <w:rFonts w:ascii="Times New Roman" w:hAnsi="Times New Roman"/>
          <w:b/>
          <w:sz w:val="24"/>
          <w:szCs w:val="24"/>
        </w:rPr>
        <w:br/>
        <w:t xml:space="preserve">5) харовая водоросль спирогира. </w:t>
      </w:r>
      <w:r w:rsidRPr="007F55CE">
        <w:rPr>
          <w:rFonts w:ascii="Times New Roman" w:hAnsi="Times New Roman"/>
          <w:b/>
          <w:vanish/>
          <w:sz w:val="24"/>
          <w:szCs w:val="24"/>
        </w:rPr>
        <w:t>+</w:t>
      </w:r>
      <w:r w:rsidRPr="007F55CE">
        <w:rPr>
          <w:rFonts w:ascii="Times New Roman" w:hAnsi="Times New Roman"/>
          <w:b/>
          <w:sz w:val="24"/>
          <w:szCs w:val="24"/>
        </w:rPr>
        <w:br/>
      </w:r>
      <w:r w:rsidRPr="007F55CE">
        <w:rPr>
          <w:rFonts w:ascii="Times New Roman" w:hAnsi="Times New Roman"/>
          <w:sz w:val="24"/>
          <w:szCs w:val="24"/>
        </w:rPr>
        <w:t>а) 1, 4;</w:t>
      </w:r>
      <w:r w:rsidRPr="007F55CE">
        <w:rPr>
          <w:rFonts w:ascii="Times New Roman" w:hAnsi="Times New Roman"/>
          <w:sz w:val="24"/>
          <w:szCs w:val="24"/>
        </w:rPr>
        <w:br/>
        <w:t>б) 1, 5;</w:t>
      </w:r>
      <w:r w:rsidRPr="007F55CE">
        <w:rPr>
          <w:rFonts w:ascii="Times New Roman" w:hAnsi="Times New Roman"/>
          <w:sz w:val="24"/>
          <w:szCs w:val="24"/>
        </w:rPr>
        <w:br/>
        <w:t>в) 2, 4;</w:t>
      </w:r>
      <w:r w:rsidRPr="007F55CE">
        <w:rPr>
          <w:rFonts w:ascii="Times New Roman" w:hAnsi="Times New Roman"/>
          <w:sz w:val="24"/>
          <w:szCs w:val="24"/>
        </w:rPr>
        <w:br/>
        <w:t xml:space="preserve">г) 2, 5; </w:t>
      </w:r>
      <w:r w:rsidRPr="007F55CE">
        <w:rPr>
          <w:rFonts w:ascii="Times New Roman" w:hAnsi="Times New Roman"/>
          <w:vanish/>
          <w:sz w:val="24"/>
          <w:szCs w:val="24"/>
        </w:rPr>
        <w:t>+</w:t>
      </w:r>
      <w:r w:rsidRPr="007F55CE">
        <w:rPr>
          <w:rFonts w:ascii="Times New Roman" w:hAnsi="Times New Roman"/>
          <w:sz w:val="24"/>
          <w:szCs w:val="24"/>
        </w:rPr>
        <w:br/>
        <w:t>д) 3, 4;</w:t>
      </w:r>
      <w:r w:rsidRPr="007F55CE">
        <w:rPr>
          <w:rFonts w:ascii="Times New Roman" w:hAnsi="Times New Roman"/>
          <w:sz w:val="24"/>
          <w:szCs w:val="24"/>
        </w:rPr>
        <w:br/>
        <w:t>е) 3, 5.</w:t>
      </w:r>
    </w:p>
    <w:p w:rsidR="00337552" w:rsidRPr="007F55CE" w:rsidRDefault="00337552" w:rsidP="00337552">
      <w:pPr>
        <w:keepLines/>
        <w:numPr>
          <w:ilvl w:val="0"/>
          <w:numId w:val="2"/>
        </w:numPr>
        <w:tabs>
          <w:tab w:val="clear" w:pos="360"/>
          <w:tab w:val="num" w:pos="540"/>
        </w:tabs>
        <w:spacing w:after="120"/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7F55CE">
        <w:rPr>
          <w:rFonts w:ascii="Times New Roman" w:hAnsi="Times New Roman"/>
          <w:b/>
          <w:bCs/>
          <w:sz w:val="24"/>
          <w:szCs w:val="24"/>
        </w:rPr>
        <w:t>Из перечисленных характеристик для мохообразных (Bryophyta) характерны:</w:t>
      </w:r>
      <w:r w:rsidRPr="007F55CE">
        <w:rPr>
          <w:rFonts w:ascii="Times New Roman" w:hAnsi="Times New Roman"/>
          <w:b/>
          <w:bCs/>
          <w:sz w:val="24"/>
          <w:szCs w:val="24"/>
        </w:rPr>
        <w:br/>
        <w:t>1) отсутствие корней;</w:t>
      </w:r>
      <w:r w:rsidRPr="007F55CE">
        <w:rPr>
          <w:rFonts w:ascii="Times New Roman" w:hAnsi="Times New Roman"/>
          <w:bCs/>
          <w:sz w:val="24"/>
          <w:szCs w:val="24"/>
        </w:rPr>
        <w:t xml:space="preserve"> </w:t>
      </w:r>
      <w:r w:rsidRPr="007F55CE">
        <w:rPr>
          <w:rFonts w:ascii="Times New Roman" w:hAnsi="Times New Roman"/>
          <w:bCs/>
          <w:vanish/>
          <w:sz w:val="24"/>
          <w:szCs w:val="24"/>
        </w:rPr>
        <w:t>+</w:t>
      </w:r>
      <w:r w:rsidRPr="007F55CE">
        <w:rPr>
          <w:rFonts w:ascii="Times New Roman" w:hAnsi="Times New Roman"/>
          <w:b/>
          <w:bCs/>
          <w:sz w:val="24"/>
          <w:szCs w:val="24"/>
        </w:rPr>
        <w:br/>
        <w:t>2) у некоторых представителей  присутствуют корни;</w:t>
      </w:r>
      <w:r w:rsidRPr="007F55CE">
        <w:rPr>
          <w:rFonts w:ascii="Times New Roman" w:hAnsi="Times New Roman"/>
          <w:b/>
          <w:bCs/>
          <w:sz w:val="24"/>
          <w:szCs w:val="24"/>
        </w:rPr>
        <w:br/>
        <w:t>3) преобладание в цикле воспроизведения гаметофита;</w:t>
      </w:r>
      <w:r w:rsidRPr="007F55CE">
        <w:rPr>
          <w:rFonts w:ascii="Times New Roman" w:hAnsi="Times New Roman"/>
          <w:bCs/>
          <w:sz w:val="24"/>
          <w:szCs w:val="24"/>
        </w:rPr>
        <w:t xml:space="preserve"> </w:t>
      </w:r>
      <w:r w:rsidRPr="007F55CE">
        <w:rPr>
          <w:rFonts w:ascii="Times New Roman" w:hAnsi="Times New Roman"/>
          <w:bCs/>
          <w:vanish/>
          <w:sz w:val="24"/>
          <w:szCs w:val="24"/>
        </w:rPr>
        <w:t>+</w:t>
      </w:r>
      <w:r w:rsidRPr="007F55CE">
        <w:rPr>
          <w:rFonts w:ascii="Times New Roman" w:hAnsi="Times New Roman"/>
          <w:b/>
          <w:bCs/>
          <w:sz w:val="24"/>
          <w:szCs w:val="24"/>
        </w:rPr>
        <w:br/>
        <w:t>4) спорофит всегда связан с гаметофитом;</w:t>
      </w:r>
      <w:r w:rsidRPr="007F55CE">
        <w:rPr>
          <w:rFonts w:ascii="Times New Roman" w:hAnsi="Times New Roman"/>
          <w:bCs/>
          <w:sz w:val="24"/>
          <w:szCs w:val="24"/>
        </w:rPr>
        <w:t xml:space="preserve"> </w:t>
      </w:r>
      <w:r w:rsidRPr="007F55CE">
        <w:rPr>
          <w:rFonts w:ascii="Times New Roman" w:hAnsi="Times New Roman"/>
          <w:bCs/>
          <w:vanish/>
          <w:sz w:val="24"/>
          <w:szCs w:val="24"/>
        </w:rPr>
        <w:t>+</w:t>
      </w:r>
      <w:r w:rsidRPr="007F55CE">
        <w:rPr>
          <w:rFonts w:ascii="Times New Roman" w:hAnsi="Times New Roman"/>
          <w:b/>
          <w:bCs/>
          <w:sz w:val="24"/>
          <w:szCs w:val="24"/>
        </w:rPr>
        <w:br/>
        <w:t>5) из споры развивается зародыш с ризоидами;</w:t>
      </w:r>
      <w:r w:rsidRPr="007F55CE">
        <w:rPr>
          <w:rFonts w:ascii="Times New Roman" w:hAnsi="Times New Roman"/>
          <w:b/>
          <w:bCs/>
          <w:sz w:val="24"/>
          <w:szCs w:val="24"/>
        </w:rPr>
        <w:br/>
        <w:t>6) половые органы многоклеточные;</w:t>
      </w:r>
      <w:r w:rsidRPr="007F55CE">
        <w:rPr>
          <w:rFonts w:ascii="Times New Roman" w:hAnsi="Times New Roman"/>
          <w:bCs/>
          <w:sz w:val="24"/>
          <w:szCs w:val="24"/>
        </w:rPr>
        <w:t xml:space="preserve"> </w:t>
      </w:r>
      <w:r w:rsidRPr="007F55CE">
        <w:rPr>
          <w:rFonts w:ascii="Times New Roman" w:hAnsi="Times New Roman"/>
          <w:bCs/>
          <w:vanish/>
          <w:sz w:val="24"/>
          <w:szCs w:val="24"/>
        </w:rPr>
        <w:t>+</w:t>
      </w:r>
      <w:r w:rsidRPr="007F55CE">
        <w:rPr>
          <w:rFonts w:ascii="Times New Roman" w:hAnsi="Times New Roman"/>
          <w:b/>
          <w:bCs/>
          <w:sz w:val="24"/>
          <w:szCs w:val="24"/>
        </w:rPr>
        <w:br/>
        <w:t>7) присутствие воды необходимо для оплодотворения.</w:t>
      </w:r>
      <w:r w:rsidRPr="007F55CE">
        <w:rPr>
          <w:rFonts w:ascii="Times New Roman" w:hAnsi="Times New Roman"/>
          <w:bCs/>
          <w:sz w:val="24"/>
          <w:szCs w:val="24"/>
        </w:rPr>
        <w:t xml:space="preserve"> </w:t>
      </w:r>
      <w:r w:rsidRPr="007F55CE">
        <w:rPr>
          <w:rFonts w:ascii="Times New Roman" w:hAnsi="Times New Roman"/>
          <w:bCs/>
          <w:vanish/>
          <w:sz w:val="24"/>
          <w:szCs w:val="24"/>
        </w:rPr>
        <w:t>+</w:t>
      </w:r>
      <w:r w:rsidRPr="007F55CE">
        <w:rPr>
          <w:rFonts w:ascii="Times New Roman" w:hAnsi="Times New Roman"/>
          <w:b/>
          <w:bCs/>
          <w:sz w:val="24"/>
          <w:szCs w:val="24"/>
        </w:rPr>
        <w:br/>
      </w:r>
      <w:r w:rsidRPr="007F55CE">
        <w:rPr>
          <w:rFonts w:ascii="Times New Roman" w:hAnsi="Times New Roman"/>
          <w:bCs/>
          <w:sz w:val="24"/>
          <w:szCs w:val="24"/>
        </w:rPr>
        <w:t>а) 1, 2,</w:t>
      </w:r>
      <w:r w:rsidRPr="007F55CE">
        <w:rPr>
          <w:rFonts w:ascii="Times New Roman" w:hAnsi="Times New Roman"/>
          <w:sz w:val="24"/>
          <w:szCs w:val="24"/>
        </w:rPr>
        <w:t xml:space="preserve"> </w:t>
      </w:r>
      <w:r w:rsidRPr="007F55CE">
        <w:rPr>
          <w:rFonts w:ascii="Times New Roman" w:hAnsi="Times New Roman"/>
          <w:bCs/>
          <w:sz w:val="24"/>
          <w:szCs w:val="24"/>
        </w:rPr>
        <w:t>4, 5;</w:t>
      </w:r>
      <w:r w:rsidRPr="007F55CE">
        <w:rPr>
          <w:rFonts w:ascii="Times New Roman" w:hAnsi="Times New Roman"/>
          <w:bCs/>
          <w:sz w:val="24"/>
          <w:szCs w:val="24"/>
        </w:rPr>
        <w:br/>
        <w:t xml:space="preserve">б) 1, 3, 5, 6; </w:t>
      </w:r>
      <w:r w:rsidRPr="007F55CE">
        <w:rPr>
          <w:rFonts w:ascii="Times New Roman" w:hAnsi="Times New Roman"/>
          <w:bCs/>
          <w:sz w:val="24"/>
          <w:szCs w:val="24"/>
        </w:rPr>
        <w:br/>
        <w:t>в) 1, 2, 4, 7;</w:t>
      </w:r>
      <w:r w:rsidRPr="007F55CE">
        <w:rPr>
          <w:rFonts w:ascii="Times New Roman" w:hAnsi="Times New Roman"/>
          <w:bCs/>
          <w:sz w:val="24"/>
          <w:szCs w:val="24"/>
        </w:rPr>
        <w:br/>
        <w:t>г) 2, 3, 4, 5;</w:t>
      </w:r>
      <w:r w:rsidRPr="007F55CE">
        <w:rPr>
          <w:rFonts w:ascii="Times New Roman" w:hAnsi="Times New Roman"/>
          <w:bCs/>
          <w:sz w:val="24"/>
          <w:szCs w:val="24"/>
        </w:rPr>
        <w:br/>
        <w:t>д) 3, 5, 6, 7;</w:t>
      </w:r>
      <w:r w:rsidRPr="007F55CE">
        <w:rPr>
          <w:rFonts w:ascii="Times New Roman" w:hAnsi="Times New Roman"/>
          <w:bCs/>
          <w:sz w:val="24"/>
          <w:szCs w:val="24"/>
        </w:rPr>
        <w:br/>
        <w:t xml:space="preserve">е) 1, 3, 4, 6, 7. </w:t>
      </w:r>
      <w:r w:rsidRPr="007F55CE">
        <w:rPr>
          <w:rFonts w:ascii="Times New Roman" w:hAnsi="Times New Roman"/>
          <w:bCs/>
          <w:vanish/>
          <w:sz w:val="24"/>
          <w:szCs w:val="24"/>
        </w:rPr>
        <w:t>+</w:t>
      </w:r>
    </w:p>
    <w:p w:rsidR="00337552" w:rsidRPr="007F55CE" w:rsidRDefault="00337552" w:rsidP="00337552">
      <w:pPr>
        <w:keepLines/>
        <w:numPr>
          <w:ilvl w:val="0"/>
          <w:numId w:val="2"/>
        </w:numPr>
        <w:tabs>
          <w:tab w:val="clear" w:pos="360"/>
          <w:tab w:val="num" w:pos="540"/>
        </w:tabs>
        <w:spacing w:after="120"/>
        <w:ind w:left="567" w:hanging="567"/>
        <w:rPr>
          <w:rFonts w:ascii="Times New Roman" w:hAnsi="Times New Roman"/>
          <w:sz w:val="24"/>
          <w:szCs w:val="24"/>
        </w:rPr>
      </w:pPr>
      <w:r w:rsidRPr="007F55CE">
        <w:rPr>
          <w:rFonts w:ascii="Times New Roman" w:hAnsi="Times New Roman"/>
          <w:b/>
          <w:sz w:val="24"/>
          <w:szCs w:val="24"/>
        </w:rPr>
        <w:lastRenderedPageBreak/>
        <w:t>Из перечисленных животных размножаются всего один раз в течение жизни:</w:t>
      </w:r>
      <w:r w:rsidRPr="007F55CE">
        <w:rPr>
          <w:rFonts w:ascii="Times New Roman" w:hAnsi="Times New Roman"/>
          <w:sz w:val="24"/>
          <w:szCs w:val="24"/>
        </w:rPr>
        <w:br/>
      </w:r>
      <w:r w:rsidRPr="007F55CE">
        <w:rPr>
          <w:rFonts w:ascii="Times New Roman" w:hAnsi="Times New Roman"/>
          <w:b/>
          <w:sz w:val="24"/>
          <w:szCs w:val="24"/>
        </w:rPr>
        <w:t>1) виноградная улитка;</w:t>
      </w:r>
      <w:r w:rsidRPr="007F55CE">
        <w:rPr>
          <w:rFonts w:ascii="Times New Roman" w:hAnsi="Times New Roman"/>
          <w:b/>
          <w:sz w:val="24"/>
          <w:szCs w:val="24"/>
        </w:rPr>
        <w:br/>
        <w:t>2) гидра;</w:t>
      </w:r>
      <w:r w:rsidRPr="007F55CE">
        <w:rPr>
          <w:rFonts w:ascii="Times New Roman" w:hAnsi="Times New Roman"/>
          <w:b/>
          <w:sz w:val="24"/>
          <w:szCs w:val="24"/>
        </w:rPr>
        <w:br/>
        <w:t xml:space="preserve">3) волосатик; </w:t>
      </w:r>
      <w:r w:rsidRPr="007F55CE">
        <w:rPr>
          <w:rFonts w:ascii="Times New Roman" w:hAnsi="Times New Roman"/>
          <w:b/>
          <w:vanish/>
          <w:sz w:val="24"/>
          <w:szCs w:val="24"/>
        </w:rPr>
        <w:t>+</w:t>
      </w:r>
      <w:r w:rsidRPr="007F55CE">
        <w:rPr>
          <w:rFonts w:ascii="Times New Roman" w:hAnsi="Times New Roman"/>
          <w:b/>
          <w:sz w:val="24"/>
          <w:szCs w:val="24"/>
        </w:rPr>
        <w:br/>
        <w:t xml:space="preserve">4) осьминог; </w:t>
      </w:r>
      <w:r w:rsidRPr="007F55CE">
        <w:rPr>
          <w:rFonts w:ascii="Times New Roman" w:hAnsi="Times New Roman"/>
          <w:b/>
          <w:vanish/>
          <w:sz w:val="24"/>
          <w:szCs w:val="24"/>
        </w:rPr>
        <w:t>+</w:t>
      </w:r>
      <w:r w:rsidRPr="007F55CE">
        <w:rPr>
          <w:rFonts w:ascii="Times New Roman" w:hAnsi="Times New Roman"/>
          <w:b/>
          <w:sz w:val="24"/>
          <w:szCs w:val="24"/>
        </w:rPr>
        <w:br/>
        <w:t>5) беззубка.</w:t>
      </w:r>
      <w:r w:rsidRPr="007F55CE">
        <w:rPr>
          <w:rFonts w:ascii="Times New Roman" w:hAnsi="Times New Roman"/>
          <w:b/>
          <w:sz w:val="24"/>
          <w:szCs w:val="24"/>
        </w:rPr>
        <w:br/>
      </w:r>
      <w:r w:rsidRPr="007F55CE">
        <w:rPr>
          <w:rFonts w:ascii="Times New Roman" w:hAnsi="Times New Roman"/>
          <w:sz w:val="24"/>
          <w:szCs w:val="24"/>
        </w:rPr>
        <w:t>а) 1, 2;</w:t>
      </w:r>
      <w:r w:rsidRPr="007F55CE">
        <w:rPr>
          <w:rFonts w:ascii="Times New Roman" w:hAnsi="Times New Roman"/>
          <w:sz w:val="24"/>
          <w:szCs w:val="24"/>
        </w:rPr>
        <w:br/>
        <w:t>б) 2, 3;</w:t>
      </w:r>
      <w:r w:rsidRPr="007F55CE">
        <w:rPr>
          <w:rFonts w:ascii="Times New Roman" w:hAnsi="Times New Roman"/>
          <w:sz w:val="24"/>
          <w:szCs w:val="24"/>
        </w:rPr>
        <w:br/>
        <w:t xml:space="preserve">в) 2, 4; </w:t>
      </w:r>
      <w:r w:rsidRPr="007F55CE">
        <w:rPr>
          <w:rFonts w:ascii="Times New Roman" w:hAnsi="Times New Roman"/>
          <w:sz w:val="24"/>
          <w:szCs w:val="24"/>
        </w:rPr>
        <w:br/>
        <w:t>г) 3, 5;</w:t>
      </w:r>
      <w:r w:rsidRPr="007F55CE">
        <w:rPr>
          <w:rFonts w:ascii="Times New Roman" w:hAnsi="Times New Roman"/>
          <w:sz w:val="24"/>
          <w:szCs w:val="24"/>
        </w:rPr>
        <w:br/>
        <w:t xml:space="preserve">д) 3, 4; </w:t>
      </w:r>
      <w:r w:rsidRPr="007F55CE">
        <w:rPr>
          <w:rFonts w:ascii="Times New Roman" w:hAnsi="Times New Roman"/>
          <w:vanish/>
          <w:sz w:val="24"/>
          <w:szCs w:val="24"/>
        </w:rPr>
        <w:t>+</w:t>
      </w:r>
      <w:r w:rsidRPr="007F55CE">
        <w:rPr>
          <w:rFonts w:ascii="Times New Roman" w:hAnsi="Times New Roman"/>
          <w:sz w:val="24"/>
          <w:szCs w:val="24"/>
        </w:rPr>
        <w:br/>
        <w:t>е) 4, 5.</w:t>
      </w:r>
    </w:p>
    <w:p w:rsidR="00337552" w:rsidRPr="007F55CE" w:rsidRDefault="00337552" w:rsidP="00337552">
      <w:pPr>
        <w:keepLines/>
        <w:numPr>
          <w:ilvl w:val="0"/>
          <w:numId w:val="2"/>
        </w:numPr>
        <w:tabs>
          <w:tab w:val="clear" w:pos="360"/>
          <w:tab w:val="num" w:pos="540"/>
        </w:tabs>
        <w:spacing w:after="120"/>
        <w:ind w:left="567" w:hanging="567"/>
        <w:rPr>
          <w:rFonts w:ascii="Times New Roman" w:hAnsi="Times New Roman"/>
          <w:sz w:val="24"/>
          <w:szCs w:val="24"/>
        </w:rPr>
      </w:pPr>
      <w:r w:rsidRPr="007F55CE">
        <w:rPr>
          <w:rFonts w:ascii="Times New Roman" w:hAnsi="Times New Roman"/>
          <w:b/>
          <w:bCs/>
          <w:sz w:val="24"/>
          <w:szCs w:val="24"/>
        </w:rPr>
        <w:t xml:space="preserve">Среди представителей кольчатых червей (тип </w:t>
      </w:r>
      <w:r w:rsidRPr="007F55CE">
        <w:rPr>
          <w:rFonts w:ascii="Times New Roman" w:hAnsi="Times New Roman"/>
          <w:b/>
          <w:bCs/>
          <w:i/>
          <w:sz w:val="24"/>
          <w:szCs w:val="24"/>
        </w:rPr>
        <w:t>Annelida</w:t>
      </w:r>
      <w:r w:rsidRPr="007F55CE">
        <w:rPr>
          <w:rFonts w:ascii="Times New Roman" w:hAnsi="Times New Roman"/>
          <w:b/>
          <w:bCs/>
          <w:sz w:val="24"/>
          <w:szCs w:val="24"/>
        </w:rPr>
        <w:t>) имеются:</w:t>
      </w:r>
      <w:r w:rsidRPr="007F55CE">
        <w:rPr>
          <w:rFonts w:ascii="Times New Roman" w:hAnsi="Times New Roman"/>
          <w:b/>
          <w:bCs/>
          <w:sz w:val="24"/>
          <w:szCs w:val="24"/>
        </w:rPr>
        <w:br/>
        <w:t>1</w:t>
      </w:r>
      <w:r w:rsidRPr="007F55CE">
        <w:rPr>
          <w:rFonts w:ascii="Times New Roman" w:hAnsi="Times New Roman"/>
          <w:b/>
          <w:sz w:val="24"/>
          <w:szCs w:val="24"/>
        </w:rPr>
        <w:t xml:space="preserve">) фитофаги; </w:t>
      </w:r>
      <w:r w:rsidRPr="007F55CE">
        <w:rPr>
          <w:rFonts w:ascii="Times New Roman" w:hAnsi="Times New Roman"/>
          <w:b/>
          <w:vanish/>
          <w:sz w:val="24"/>
          <w:szCs w:val="24"/>
        </w:rPr>
        <w:t>+</w:t>
      </w:r>
      <w:r w:rsidRPr="007F55CE">
        <w:rPr>
          <w:rFonts w:ascii="Times New Roman" w:hAnsi="Times New Roman"/>
          <w:b/>
          <w:sz w:val="24"/>
          <w:szCs w:val="24"/>
        </w:rPr>
        <w:br/>
        <w:t xml:space="preserve">2) детритофаги; </w:t>
      </w:r>
      <w:r w:rsidRPr="007F55CE">
        <w:rPr>
          <w:rFonts w:ascii="Times New Roman" w:hAnsi="Times New Roman"/>
          <w:b/>
          <w:vanish/>
          <w:sz w:val="24"/>
          <w:szCs w:val="24"/>
        </w:rPr>
        <w:t>+</w:t>
      </w:r>
      <w:r w:rsidRPr="007F55CE">
        <w:rPr>
          <w:rFonts w:ascii="Times New Roman" w:hAnsi="Times New Roman"/>
          <w:b/>
          <w:sz w:val="24"/>
          <w:szCs w:val="24"/>
        </w:rPr>
        <w:br/>
        <w:t xml:space="preserve">3) эктопаразиты; </w:t>
      </w:r>
      <w:r w:rsidRPr="007F55CE">
        <w:rPr>
          <w:rFonts w:ascii="Times New Roman" w:hAnsi="Times New Roman"/>
          <w:b/>
          <w:vanish/>
          <w:sz w:val="24"/>
          <w:szCs w:val="24"/>
        </w:rPr>
        <w:t>+</w:t>
      </w:r>
      <w:r w:rsidRPr="007F55CE">
        <w:rPr>
          <w:rFonts w:ascii="Times New Roman" w:hAnsi="Times New Roman"/>
          <w:b/>
          <w:sz w:val="24"/>
          <w:szCs w:val="24"/>
        </w:rPr>
        <w:br/>
        <w:t>4) эндопаразиты;</w:t>
      </w:r>
      <w:r w:rsidRPr="007F55CE">
        <w:rPr>
          <w:rFonts w:ascii="Times New Roman" w:hAnsi="Times New Roman"/>
          <w:b/>
          <w:sz w:val="24"/>
          <w:szCs w:val="24"/>
        </w:rPr>
        <w:br/>
        <w:t xml:space="preserve">5) хищники. </w:t>
      </w:r>
      <w:r w:rsidRPr="007F55CE">
        <w:rPr>
          <w:rFonts w:ascii="Times New Roman" w:hAnsi="Times New Roman"/>
          <w:b/>
          <w:vanish/>
          <w:sz w:val="24"/>
          <w:szCs w:val="24"/>
        </w:rPr>
        <w:t>+</w:t>
      </w:r>
      <w:r w:rsidRPr="007F55CE">
        <w:rPr>
          <w:rFonts w:ascii="Times New Roman" w:hAnsi="Times New Roman"/>
          <w:b/>
          <w:sz w:val="24"/>
          <w:szCs w:val="24"/>
        </w:rPr>
        <w:br/>
      </w:r>
      <w:r w:rsidRPr="007F55CE">
        <w:rPr>
          <w:rFonts w:ascii="Times New Roman" w:hAnsi="Times New Roman"/>
          <w:sz w:val="24"/>
          <w:szCs w:val="24"/>
        </w:rPr>
        <w:t>а) только 1, 2, 3;</w:t>
      </w:r>
      <w:r w:rsidRPr="007F55CE">
        <w:rPr>
          <w:rFonts w:ascii="Times New Roman" w:hAnsi="Times New Roman"/>
          <w:sz w:val="24"/>
          <w:szCs w:val="24"/>
        </w:rPr>
        <w:br/>
        <w:t>б) только 2, 3, 4;</w:t>
      </w:r>
      <w:r w:rsidRPr="007F55CE">
        <w:rPr>
          <w:rFonts w:ascii="Times New Roman" w:hAnsi="Times New Roman"/>
          <w:sz w:val="24"/>
          <w:szCs w:val="24"/>
        </w:rPr>
        <w:br/>
        <w:t>в) только 3, 4, 5;</w:t>
      </w:r>
      <w:r w:rsidRPr="007F55CE">
        <w:rPr>
          <w:rFonts w:ascii="Times New Roman" w:hAnsi="Times New Roman"/>
          <w:sz w:val="24"/>
          <w:szCs w:val="24"/>
        </w:rPr>
        <w:br/>
        <w:t xml:space="preserve">г) только 1, 2, 3, 5; </w:t>
      </w:r>
      <w:r w:rsidRPr="007F55CE">
        <w:rPr>
          <w:rFonts w:ascii="Times New Roman" w:hAnsi="Times New Roman"/>
          <w:vanish/>
          <w:sz w:val="24"/>
          <w:szCs w:val="24"/>
        </w:rPr>
        <w:t>+</w:t>
      </w:r>
      <w:r w:rsidRPr="007F55CE">
        <w:rPr>
          <w:rFonts w:ascii="Times New Roman" w:hAnsi="Times New Roman"/>
          <w:sz w:val="24"/>
          <w:szCs w:val="24"/>
        </w:rPr>
        <w:br/>
        <w:t>д) только 2, 3, 4, 5;</w:t>
      </w:r>
      <w:r w:rsidRPr="007F55CE">
        <w:rPr>
          <w:rFonts w:ascii="Times New Roman" w:hAnsi="Times New Roman"/>
          <w:sz w:val="24"/>
          <w:szCs w:val="24"/>
        </w:rPr>
        <w:br/>
        <w:t>е) 1, 2, 3, 4, 5.</w:t>
      </w:r>
    </w:p>
    <w:p w:rsidR="00337552" w:rsidRPr="007F55CE" w:rsidRDefault="00337552" w:rsidP="00337552">
      <w:pPr>
        <w:keepLines/>
        <w:numPr>
          <w:ilvl w:val="0"/>
          <w:numId w:val="2"/>
        </w:numPr>
        <w:tabs>
          <w:tab w:val="clear" w:pos="360"/>
          <w:tab w:val="num" w:pos="540"/>
        </w:tabs>
        <w:spacing w:after="120"/>
        <w:ind w:left="567" w:hanging="567"/>
        <w:rPr>
          <w:rFonts w:ascii="Times New Roman" w:hAnsi="Times New Roman"/>
          <w:sz w:val="24"/>
          <w:szCs w:val="24"/>
        </w:rPr>
      </w:pPr>
      <w:r w:rsidRPr="007F55CE">
        <w:rPr>
          <w:rFonts w:ascii="Times New Roman" w:hAnsi="Times New Roman"/>
          <w:b/>
          <w:sz w:val="24"/>
          <w:szCs w:val="24"/>
        </w:rPr>
        <w:t>Гормоны, выделяемые</w:t>
      </w:r>
      <w:r w:rsidR="00C95715" w:rsidRPr="007F55CE">
        <w:rPr>
          <w:rFonts w:ascii="Times New Roman" w:hAnsi="Times New Roman"/>
          <w:b/>
          <w:sz w:val="24"/>
          <w:szCs w:val="24"/>
        </w:rPr>
        <w:t xml:space="preserve"> задней долей</w:t>
      </w:r>
      <w:r w:rsidRPr="007F55CE">
        <w:rPr>
          <w:rFonts w:ascii="Times New Roman" w:hAnsi="Times New Roman"/>
          <w:b/>
          <w:sz w:val="24"/>
          <w:szCs w:val="24"/>
        </w:rPr>
        <w:t xml:space="preserve"> гипофиза:</w:t>
      </w:r>
      <w:r w:rsidRPr="007F55CE">
        <w:rPr>
          <w:rFonts w:ascii="Times New Roman" w:hAnsi="Times New Roman"/>
          <w:b/>
          <w:sz w:val="24"/>
          <w:szCs w:val="24"/>
        </w:rPr>
        <w:br/>
        <w:t xml:space="preserve">1) окситоцин; </w:t>
      </w:r>
      <w:r w:rsidRPr="007F55CE">
        <w:rPr>
          <w:rFonts w:ascii="Times New Roman" w:hAnsi="Times New Roman"/>
          <w:b/>
          <w:vanish/>
          <w:sz w:val="24"/>
          <w:szCs w:val="24"/>
        </w:rPr>
        <w:t>+</w:t>
      </w:r>
      <w:r w:rsidRPr="007F55CE">
        <w:rPr>
          <w:rFonts w:ascii="Times New Roman" w:hAnsi="Times New Roman"/>
          <w:b/>
          <w:sz w:val="24"/>
          <w:szCs w:val="24"/>
        </w:rPr>
        <w:br/>
        <w:t>2) АКТГ;</w:t>
      </w:r>
      <w:r w:rsidRPr="007F55CE">
        <w:rPr>
          <w:rFonts w:ascii="Times New Roman" w:hAnsi="Times New Roman"/>
          <w:b/>
          <w:sz w:val="24"/>
          <w:szCs w:val="24"/>
        </w:rPr>
        <w:br/>
        <w:t>3) тестостерон;</w:t>
      </w:r>
      <w:r w:rsidRPr="007F55CE">
        <w:rPr>
          <w:rFonts w:ascii="Times New Roman" w:hAnsi="Times New Roman"/>
          <w:b/>
          <w:sz w:val="24"/>
          <w:szCs w:val="24"/>
        </w:rPr>
        <w:br/>
        <w:t xml:space="preserve">4) вазопрессин; </w:t>
      </w:r>
      <w:r w:rsidRPr="007F55CE">
        <w:rPr>
          <w:rFonts w:ascii="Times New Roman" w:hAnsi="Times New Roman"/>
          <w:b/>
          <w:vanish/>
          <w:sz w:val="24"/>
          <w:szCs w:val="24"/>
        </w:rPr>
        <w:t>+</w:t>
      </w:r>
      <w:r w:rsidRPr="007F55CE">
        <w:rPr>
          <w:rFonts w:ascii="Times New Roman" w:hAnsi="Times New Roman"/>
          <w:b/>
          <w:sz w:val="24"/>
          <w:szCs w:val="24"/>
        </w:rPr>
        <w:br/>
        <w:t>5) вазопрессин рилизинг-фактор.</w:t>
      </w:r>
      <w:r w:rsidRPr="007F55CE">
        <w:rPr>
          <w:rFonts w:ascii="Times New Roman" w:hAnsi="Times New Roman"/>
          <w:b/>
          <w:sz w:val="24"/>
          <w:szCs w:val="24"/>
        </w:rPr>
        <w:br/>
      </w:r>
      <w:r w:rsidRPr="007F55CE">
        <w:rPr>
          <w:rFonts w:ascii="Times New Roman" w:hAnsi="Times New Roman"/>
          <w:sz w:val="24"/>
          <w:szCs w:val="24"/>
        </w:rPr>
        <w:t xml:space="preserve">а) только 1, 4; </w:t>
      </w:r>
      <w:r w:rsidRPr="007F55CE">
        <w:rPr>
          <w:rFonts w:ascii="Times New Roman" w:hAnsi="Times New Roman"/>
          <w:vanish/>
          <w:sz w:val="24"/>
          <w:szCs w:val="24"/>
        </w:rPr>
        <w:t>+</w:t>
      </w:r>
      <w:r w:rsidRPr="007F55CE">
        <w:rPr>
          <w:rFonts w:ascii="Times New Roman" w:hAnsi="Times New Roman"/>
          <w:sz w:val="24"/>
          <w:szCs w:val="24"/>
        </w:rPr>
        <w:br/>
        <w:t xml:space="preserve">б) только 2, 4; </w:t>
      </w:r>
      <w:r w:rsidRPr="007F55CE">
        <w:rPr>
          <w:rFonts w:ascii="Times New Roman" w:hAnsi="Times New Roman"/>
          <w:sz w:val="24"/>
          <w:szCs w:val="24"/>
        </w:rPr>
        <w:br/>
        <w:t xml:space="preserve">в) только 3, 5; </w:t>
      </w:r>
      <w:r w:rsidRPr="007F55CE">
        <w:rPr>
          <w:rFonts w:ascii="Times New Roman" w:hAnsi="Times New Roman"/>
          <w:sz w:val="24"/>
          <w:szCs w:val="24"/>
        </w:rPr>
        <w:br/>
        <w:t xml:space="preserve">г) 1, 2, 4; </w:t>
      </w:r>
      <w:r w:rsidRPr="007F55CE">
        <w:rPr>
          <w:rFonts w:ascii="Times New Roman" w:hAnsi="Times New Roman"/>
          <w:sz w:val="24"/>
          <w:szCs w:val="24"/>
        </w:rPr>
        <w:br/>
        <w:t xml:space="preserve">д) 2, 4, 5; </w:t>
      </w:r>
      <w:r w:rsidRPr="007F55CE">
        <w:rPr>
          <w:rFonts w:ascii="Times New Roman" w:hAnsi="Times New Roman"/>
          <w:sz w:val="24"/>
          <w:szCs w:val="24"/>
        </w:rPr>
        <w:br/>
        <w:t>е) 1, 3, 5.</w:t>
      </w:r>
    </w:p>
    <w:p w:rsidR="00337552" w:rsidRPr="007F55CE" w:rsidRDefault="00337552" w:rsidP="00337552">
      <w:pPr>
        <w:keepLines/>
        <w:numPr>
          <w:ilvl w:val="0"/>
          <w:numId w:val="2"/>
        </w:numPr>
        <w:tabs>
          <w:tab w:val="clear" w:pos="360"/>
          <w:tab w:val="num" w:pos="540"/>
        </w:tabs>
        <w:spacing w:after="120"/>
        <w:ind w:left="567" w:hanging="567"/>
        <w:rPr>
          <w:rFonts w:ascii="Times New Roman" w:hAnsi="Times New Roman"/>
          <w:sz w:val="24"/>
          <w:szCs w:val="24"/>
        </w:rPr>
      </w:pPr>
      <w:r w:rsidRPr="007F55CE">
        <w:rPr>
          <w:rFonts w:ascii="Times New Roman" w:hAnsi="Times New Roman"/>
          <w:b/>
          <w:sz w:val="24"/>
          <w:szCs w:val="24"/>
        </w:rPr>
        <w:t>Эритроциты у человека могут формироваться:</w:t>
      </w:r>
      <w:r w:rsidRPr="007F55CE">
        <w:rPr>
          <w:rFonts w:ascii="Times New Roman" w:hAnsi="Times New Roman"/>
          <w:b/>
          <w:sz w:val="24"/>
          <w:szCs w:val="24"/>
        </w:rPr>
        <w:br/>
        <w:t xml:space="preserve">1) в желточном мешке; </w:t>
      </w:r>
      <w:r w:rsidRPr="007F55CE">
        <w:rPr>
          <w:rFonts w:ascii="Times New Roman" w:hAnsi="Times New Roman"/>
          <w:b/>
          <w:vanish/>
          <w:sz w:val="24"/>
          <w:szCs w:val="24"/>
        </w:rPr>
        <w:t>+</w:t>
      </w:r>
      <w:r w:rsidRPr="007F55CE">
        <w:rPr>
          <w:rFonts w:ascii="Times New Roman" w:hAnsi="Times New Roman"/>
          <w:b/>
          <w:sz w:val="24"/>
          <w:szCs w:val="24"/>
        </w:rPr>
        <w:br/>
        <w:t xml:space="preserve">2) в печени; </w:t>
      </w:r>
      <w:r w:rsidRPr="007F55CE">
        <w:rPr>
          <w:rFonts w:ascii="Times New Roman" w:hAnsi="Times New Roman"/>
          <w:b/>
          <w:vanish/>
          <w:sz w:val="24"/>
          <w:szCs w:val="24"/>
        </w:rPr>
        <w:t>+</w:t>
      </w:r>
      <w:r w:rsidRPr="007F55CE">
        <w:rPr>
          <w:rFonts w:ascii="Times New Roman" w:hAnsi="Times New Roman"/>
          <w:b/>
          <w:sz w:val="24"/>
          <w:szCs w:val="24"/>
        </w:rPr>
        <w:br/>
        <w:t>3) тимусе;</w:t>
      </w:r>
      <w:r w:rsidRPr="007F55CE">
        <w:rPr>
          <w:rFonts w:ascii="Times New Roman" w:hAnsi="Times New Roman"/>
          <w:b/>
          <w:sz w:val="24"/>
          <w:szCs w:val="24"/>
        </w:rPr>
        <w:br/>
        <w:t xml:space="preserve">4) в ребрах; </w:t>
      </w:r>
      <w:r w:rsidRPr="007F55CE">
        <w:rPr>
          <w:rFonts w:ascii="Times New Roman" w:hAnsi="Times New Roman"/>
          <w:b/>
          <w:vanish/>
          <w:sz w:val="24"/>
          <w:szCs w:val="24"/>
        </w:rPr>
        <w:t>+</w:t>
      </w:r>
      <w:r w:rsidRPr="007F55CE">
        <w:rPr>
          <w:rFonts w:ascii="Times New Roman" w:hAnsi="Times New Roman"/>
          <w:b/>
          <w:sz w:val="24"/>
          <w:szCs w:val="24"/>
        </w:rPr>
        <w:br/>
        <w:t>5) в скелетных мышцах.</w:t>
      </w:r>
      <w:r w:rsidRPr="007F55CE">
        <w:rPr>
          <w:rFonts w:ascii="Times New Roman" w:hAnsi="Times New Roman"/>
          <w:b/>
          <w:sz w:val="24"/>
          <w:szCs w:val="24"/>
        </w:rPr>
        <w:br/>
      </w:r>
      <w:r w:rsidRPr="007F55CE">
        <w:rPr>
          <w:rFonts w:ascii="Times New Roman" w:hAnsi="Times New Roman"/>
          <w:sz w:val="24"/>
          <w:szCs w:val="24"/>
        </w:rPr>
        <w:t>а) 1, 2, 3, 4;</w:t>
      </w:r>
      <w:r w:rsidRPr="007F55CE">
        <w:rPr>
          <w:rFonts w:ascii="Times New Roman" w:hAnsi="Times New Roman"/>
          <w:sz w:val="24"/>
          <w:szCs w:val="24"/>
        </w:rPr>
        <w:br/>
        <w:t>б) 2, 3, 4, 5;</w:t>
      </w:r>
      <w:r w:rsidRPr="007F55CE">
        <w:rPr>
          <w:rFonts w:ascii="Times New Roman" w:hAnsi="Times New Roman"/>
          <w:sz w:val="24"/>
          <w:szCs w:val="24"/>
        </w:rPr>
        <w:br/>
        <w:t xml:space="preserve">в) 1, 2, 3, 4, 5; </w:t>
      </w:r>
      <w:r w:rsidRPr="007F55CE">
        <w:rPr>
          <w:rFonts w:ascii="Times New Roman" w:hAnsi="Times New Roman"/>
          <w:sz w:val="24"/>
          <w:szCs w:val="24"/>
        </w:rPr>
        <w:br/>
        <w:t xml:space="preserve">г) только 1, 2, 3; </w:t>
      </w:r>
      <w:r w:rsidRPr="007F55CE">
        <w:rPr>
          <w:rFonts w:ascii="Times New Roman" w:hAnsi="Times New Roman"/>
          <w:sz w:val="24"/>
          <w:szCs w:val="24"/>
        </w:rPr>
        <w:br/>
        <w:t xml:space="preserve">д) только 1, 2, 4; </w:t>
      </w:r>
      <w:r w:rsidRPr="007F55CE">
        <w:rPr>
          <w:rFonts w:ascii="Times New Roman" w:hAnsi="Times New Roman"/>
          <w:vanish/>
          <w:sz w:val="24"/>
          <w:szCs w:val="24"/>
        </w:rPr>
        <w:t>+</w:t>
      </w:r>
      <w:r w:rsidRPr="007F55CE">
        <w:rPr>
          <w:rFonts w:ascii="Times New Roman" w:hAnsi="Times New Roman"/>
          <w:sz w:val="24"/>
          <w:szCs w:val="24"/>
        </w:rPr>
        <w:br/>
        <w:t xml:space="preserve">е) только 2, 3, 5. </w:t>
      </w:r>
    </w:p>
    <w:p w:rsidR="00337552" w:rsidRPr="007F55CE" w:rsidRDefault="00337552" w:rsidP="00337552">
      <w:pPr>
        <w:keepLines/>
        <w:numPr>
          <w:ilvl w:val="0"/>
          <w:numId w:val="2"/>
        </w:numPr>
        <w:tabs>
          <w:tab w:val="clear" w:pos="360"/>
          <w:tab w:val="num" w:pos="540"/>
        </w:tabs>
        <w:spacing w:after="120"/>
        <w:ind w:left="567" w:hanging="567"/>
        <w:rPr>
          <w:rFonts w:ascii="Times New Roman" w:hAnsi="Times New Roman"/>
          <w:sz w:val="24"/>
          <w:szCs w:val="24"/>
        </w:rPr>
      </w:pPr>
      <w:r w:rsidRPr="007F55CE">
        <w:rPr>
          <w:rFonts w:ascii="Times New Roman" w:hAnsi="Times New Roman"/>
          <w:b/>
          <w:sz w:val="24"/>
          <w:szCs w:val="24"/>
        </w:rPr>
        <w:lastRenderedPageBreak/>
        <w:t>Акросомой сперматозоида синтезируется и выделяется:</w:t>
      </w:r>
      <w:r w:rsidRPr="007F55CE">
        <w:rPr>
          <w:rFonts w:ascii="Times New Roman" w:hAnsi="Times New Roman"/>
          <w:b/>
          <w:sz w:val="24"/>
          <w:szCs w:val="24"/>
        </w:rPr>
        <w:br/>
        <w:t>1) пепсин;</w:t>
      </w:r>
      <w:r w:rsidRPr="007F55CE">
        <w:rPr>
          <w:rFonts w:ascii="Times New Roman" w:hAnsi="Times New Roman"/>
          <w:b/>
          <w:sz w:val="24"/>
          <w:szCs w:val="24"/>
        </w:rPr>
        <w:br/>
        <w:t xml:space="preserve">2) гиалуронидаза; </w:t>
      </w:r>
      <w:r w:rsidRPr="007F55CE">
        <w:rPr>
          <w:rFonts w:ascii="Times New Roman" w:hAnsi="Times New Roman"/>
          <w:b/>
          <w:vanish/>
          <w:sz w:val="24"/>
          <w:szCs w:val="24"/>
        </w:rPr>
        <w:t>+</w:t>
      </w:r>
      <w:r w:rsidRPr="007F55CE">
        <w:rPr>
          <w:rFonts w:ascii="Times New Roman" w:hAnsi="Times New Roman"/>
          <w:b/>
          <w:sz w:val="24"/>
          <w:szCs w:val="24"/>
        </w:rPr>
        <w:br/>
        <w:t>3) гастрин;</w:t>
      </w:r>
      <w:r w:rsidRPr="007F55CE">
        <w:rPr>
          <w:rFonts w:ascii="Times New Roman" w:hAnsi="Times New Roman"/>
          <w:b/>
          <w:sz w:val="24"/>
          <w:szCs w:val="24"/>
        </w:rPr>
        <w:br/>
        <w:t>4) амилаза;</w:t>
      </w:r>
      <w:r w:rsidRPr="007F55CE">
        <w:rPr>
          <w:rFonts w:ascii="Times New Roman" w:hAnsi="Times New Roman"/>
          <w:b/>
          <w:sz w:val="24"/>
          <w:szCs w:val="24"/>
        </w:rPr>
        <w:br/>
        <w:t xml:space="preserve">5) сериновая протеиназа. </w:t>
      </w:r>
      <w:r w:rsidRPr="007F55CE">
        <w:rPr>
          <w:rFonts w:ascii="Times New Roman" w:hAnsi="Times New Roman"/>
          <w:b/>
          <w:vanish/>
          <w:sz w:val="24"/>
          <w:szCs w:val="24"/>
        </w:rPr>
        <w:t>+</w:t>
      </w:r>
      <w:r w:rsidRPr="007F55CE">
        <w:rPr>
          <w:rFonts w:ascii="Times New Roman" w:hAnsi="Times New Roman"/>
          <w:b/>
          <w:sz w:val="24"/>
          <w:szCs w:val="24"/>
        </w:rPr>
        <w:br/>
      </w:r>
      <w:r w:rsidRPr="007F55CE">
        <w:rPr>
          <w:rFonts w:ascii="Times New Roman" w:hAnsi="Times New Roman"/>
          <w:sz w:val="24"/>
          <w:szCs w:val="24"/>
        </w:rPr>
        <w:t xml:space="preserve">а) только 1, 4; </w:t>
      </w:r>
      <w:r w:rsidRPr="007F55CE">
        <w:rPr>
          <w:rFonts w:ascii="Times New Roman" w:hAnsi="Times New Roman"/>
          <w:sz w:val="24"/>
          <w:szCs w:val="24"/>
        </w:rPr>
        <w:br/>
        <w:t xml:space="preserve">б) только 2, 5; </w:t>
      </w:r>
      <w:r w:rsidRPr="007F55CE">
        <w:rPr>
          <w:rFonts w:ascii="Times New Roman" w:hAnsi="Times New Roman"/>
          <w:vanish/>
          <w:sz w:val="24"/>
          <w:szCs w:val="24"/>
        </w:rPr>
        <w:t>+</w:t>
      </w:r>
      <w:r w:rsidRPr="007F55CE">
        <w:rPr>
          <w:rFonts w:ascii="Times New Roman" w:hAnsi="Times New Roman"/>
          <w:sz w:val="24"/>
          <w:szCs w:val="24"/>
        </w:rPr>
        <w:br/>
        <w:t xml:space="preserve">в) только 3, 4; </w:t>
      </w:r>
      <w:r w:rsidRPr="007F55CE">
        <w:rPr>
          <w:rFonts w:ascii="Times New Roman" w:hAnsi="Times New Roman"/>
          <w:sz w:val="24"/>
          <w:szCs w:val="24"/>
        </w:rPr>
        <w:br/>
        <w:t>г) 1, 2, 3;</w:t>
      </w:r>
      <w:r w:rsidRPr="007F55CE">
        <w:rPr>
          <w:rFonts w:ascii="Times New Roman" w:hAnsi="Times New Roman"/>
          <w:sz w:val="24"/>
          <w:szCs w:val="24"/>
        </w:rPr>
        <w:br/>
        <w:t xml:space="preserve">д) 2, 3, 4; </w:t>
      </w:r>
      <w:r w:rsidRPr="007F55CE">
        <w:rPr>
          <w:rFonts w:ascii="Times New Roman" w:hAnsi="Times New Roman"/>
          <w:sz w:val="24"/>
          <w:szCs w:val="24"/>
        </w:rPr>
        <w:br/>
        <w:t>е) 3, 4, 5.</w:t>
      </w:r>
    </w:p>
    <w:p w:rsidR="00337552" w:rsidRPr="007F55CE" w:rsidRDefault="00337552" w:rsidP="00337552">
      <w:pPr>
        <w:keepLines/>
        <w:numPr>
          <w:ilvl w:val="0"/>
          <w:numId w:val="2"/>
        </w:numPr>
        <w:tabs>
          <w:tab w:val="clear" w:pos="360"/>
          <w:tab w:val="num" w:pos="540"/>
        </w:tabs>
        <w:spacing w:after="120"/>
        <w:ind w:left="567" w:hanging="567"/>
        <w:rPr>
          <w:rFonts w:ascii="Times New Roman" w:hAnsi="Times New Roman"/>
          <w:sz w:val="24"/>
          <w:szCs w:val="24"/>
        </w:rPr>
      </w:pPr>
      <w:r w:rsidRPr="007F55CE">
        <w:rPr>
          <w:rFonts w:ascii="Times New Roman" w:hAnsi="Times New Roman"/>
          <w:b/>
          <w:sz w:val="24"/>
          <w:szCs w:val="24"/>
        </w:rPr>
        <w:t>Фермент металлопротеиназа матрикса расщепляет межклеточный матрикс. Как вы думаете, какие болезни связаны с ее гиперактивацией:</w:t>
      </w:r>
      <w:r w:rsidRPr="007F55CE">
        <w:rPr>
          <w:rFonts w:ascii="Times New Roman" w:hAnsi="Times New Roman"/>
          <w:b/>
          <w:sz w:val="24"/>
          <w:szCs w:val="24"/>
        </w:rPr>
        <w:br/>
        <w:t xml:space="preserve">1) рак; </w:t>
      </w:r>
      <w:r w:rsidRPr="007F55CE">
        <w:rPr>
          <w:rFonts w:ascii="Times New Roman" w:hAnsi="Times New Roman"/>
          <w:b/>
          <w:vanish/>
          <w:sz w:val="24"/>
          <w:szCs w:val="24"/>
        </w:rPr>
        <w:t>+</w:t>
      </w:r>
      <w:r w:rsidRPr="007F55CE">
        <w:rPr>
          <w:rFonts w:ascii="Times New Roman" w:hAnsi="Times New Roman"/>
          <w:b/>
          <w:sz w:val="24"/>
          <w:szCs w:val="24"/>
        </w:rPr>
        <w:br/>
        <w:t xml:space="preserve">2) артрит; </w:t>
      </w:r>
      <w:r w:rsidRPr="007F55CE">
        <w:rPr>
          <w:rFonts w:ascii="Times New Roman" w:hAnsi="Times New Roman"/>
          <w:b/>
          <w:vanish/>
          <w:sz w:val="24"/>
          <w:szCs w:val="24"/>
        </w:rPr>
        <w:t>+</w:t>
      </w:r>
      <w:r w:rsidRPr="007F55CE">
        <w:rPr>
          <w:rFonts w:ascii="Times New Roman" w:hAnsi="Times New Roman"/>
          <w:b/>
          <w:sz w:val="24"/>
          <w:szCs w:val="24"/>
        </w:rPr>
        <w:br/>
        <w:t xml:space="preserve">3) болезнь Альцгеймера; </w:t>
      </w:r>
      <w:r w:rsidRPr="007F55CE">
        <w:rPr>
          <w:rFonts w:ascii="Times New Roman" w:hAnsi="Times New Roman"/>
          <w:b/>
          <w:vanish/>
          <w:sz w:val="24"/>
          <w:szCs w:val="24"/>
        </w:rPr>
        <w:t>+</w:t>
      </w:r>
      <w:r w:rsidRPr="007F55CE">
        <w:rPr>
          <w:rFonts w:ascii="Times New Roman" w:hAnsi="Times New Roman"/>
          <w:b/>
          <w:sz w:val="24"/>
          <w:szCs w:val="24"/>
        </w:rPr>
        <w:br/>
        <w:t>4) диабет;</w:t>
      </w:r>
      <w:r w:rsidRPr="007F55CE">
        <w:rPr>
          <w:rFonts w:ascii="Times New Roman" w:hAnsi="Times New Roman"/>
          <w:b/>
          <w:sz w:val="24"/>
          <w:szCs w:val="24"/>
        </w:rPr>
        <w:br/>
        <w:t>5) миастения гравис.</w:t>
      </w:r>
      <w:r w:rsidRPr="007F55CE">
        <w:rPr>
          <w:rFonts w:ascii="Times New Roman" w:hAnsi="Times New Roman"/>
          <w:b/>
          <w:sz w:val="24"/>
          <w:szCs w:val="24"/>
        </w:rPr>
        <w:br/>
      </w:r>
      <w:r w:rsidRPr="007F55CE">
        <w:rPr>
          <w:rFonts w:ascii="Times New Roman" w:hAnsi="Times New Roman"/>
          <w:sz w:val="24"/>
          <w:szCs w:val="24"/>
        </w:rPr>
        <w:t>а) 1, 2, 3, 4;</w:t>
      </w:r>
      <w:r w:rsidRPr="007F55CE">
        <w:rPr>
          <w:rFonts w:ascii="Times New Roman" w:hAnsi="Times New Roman"/>
          <w:sz w:val="24"/>
          <w:szCs w:val="24"/>
        </w:rPr>
        <w:br/>
        <w:t>б) 2, 3, 4, 5;</w:t>
      </w:r>
      <w:r w:rsidRPr="007F55CE">
        <w:rPr>
          <w:rFonts w:ascii="Times New Roman" w:hAnsi="Times New Roman"/>
          <w:sz w:val="24"/>
          <w:szCs w:val="24"/>
        </w:rPr>
        <w:br/>
        <w:t>в) 1, 2, 3, 4, 5;</w:t>
      </w:r>
      <w:r w:rsidRPr="007F55CE">
        <w:rPr>
          <w:rFonts w:ascii="Times New Roman" w:hAnsi="Times New Roman"/>
          <w:sz w:val="24"/>
          <w:szCs w:val="24"/>
        </w:rPr>
        <w:br/>
        <w:t xml:space="preserve">г) только 1, 2, 3; </w:t>
      </w:r>
      <w:r w:rsidRPr="007F55CE">
        <w:rPr>
          <w:rFonts w:ascii="Times New Roman" w:hAnsi="Times New Roman"/>
          <w:vanish/>
          <w:sz w:val="24"/>
          <w:szCs w:val="24"/>
        </w:rPr>
        <w:t>+</w:t>
      </w:r>
      <w:r w:rsidRPr="007F55CE">
        <w:rPr>
          <w:rFonts w:ascii="Times New Roman" w:hAnsi="Times New Roman"/>
          <w:sz w:val="24"/>
          <w:szCs w:val="24"/>
        </w:rPr>
        <w:br/>
        <w:t>д) только 2, 3, 4;</w:t>
      </w:r>
      <w:r w:rsidRPr="007F55CE">
        <w:rPr>
          <w:rFonts w:ascii="Times New Roman" w:hAnsi="Times New Roman"/>
          <w:sz w:val="24"/>
          <w:szCs w:val="24"/>
        </w:rPr>
        <w:br/>
        <w:t>е) только 3, 4, 5.</w:t>
      </w:r>
    </w:p>
    <w:p w:rsidR="00337552" w:rsidRPr="007F55CE" w:rsidRDefault="00337552" w:rsidP="00337552">
      <w:pPr>
        <w:keepLines/>
        <w:numPr>
          <w:ilvl w:val="0"/>
          <w:numId w:val="2"/>
        </w:numPr>
        <w:tabs>
          <w:tab w:val="clear" w:pos="360"/>
          <w:tab w:val="num" w:pos="540"/>
        </w:tabs>
        <w:spacing w:after="120"/>
        <w:ind w:left="567" w:hanging="567"/>
        <w:rPr>
          <w:rFonts w:ascii="Times New Roman" w:hAnsi="Times New Roman"/>
          <w:sz w:val="24"/>
          <w:szCs w:val="24"/>
        </w:rPr>
      </w:pPr>
      <w:r w:rsidRPr="007F55CE">
        <w:rPr>
          <w:rFonts w:ascii="Times New Roman" w:hAnsi="Times New Roman"/>
          <w:b/>
          <w:sz w:val="24"/>
          <w:szCs w:val="24"/>
        </w:rPr>
        <w:t>В эндоплазматическом ретикулуме происходят следующие процессы:</w:t>
      </w:r>
      <w:r w:rsidRPr="007F55CE">
        <w:rPr>
          <w:rFonts w:ascii="Times New Roman" w:hAnsi="Times New Roman"/>
          <w:b/>
          <w:sz w:val="24"/>
          <w:szCs w:val="24"/>
        </w:rPr>
        <w:br/>
        <w:t xml:space="preserve">1) синтез липидов; </w:t>
      </w:r>
      <w:r w:rsidRPr="007F55CE">
        <w:rPr>
          <w:rFonts w:ascii="Times New Roman" w:hAnsi="Times New Roman"/>
          <w:b/>
          <w:vanish/>
          <w:sz w:val="24"/>
          <w:szCs w:val="24"/>
        </w:rPr>
        <w:t>+</w:t>
      </w:r>
      <w:r w:rsidRPr="007F55CE">
        <w:rPr>
          <w:rFonts w:ascii="Times New Roman" w:hAnsi="Times New Roman"/>
          <w:b/>
          <w:sz w:val="24"/>
          <w:szCs w:val="24"/>
        </w:rPr>
        <w:br/>
        <w:t xml:space="preserve">2) ограниченный протеолиз белков; </w:t>
      </w:r>
      <w:r w:rsidRPr="007F55CE">
        <w:rPr>
          <w:rFonts w:ascii="Times New Roman" w:hAnsi="Times New Roman"/>
          <w:b/>
          <w:vanish/>
          <w:sz w:val="24"/>
          <w:szCs w:val="24"/>
        </w:rPr>
        <w:t>+</w:t>
      </w:r>
      <w:r w:rsidRPr="007F55CE">
        <w:rPr>
          <w:rFonts w:ascii="Times New Roman" w:hAnsi="Times New Roman"/>
          <w:b/>
          <w:sz w:val="24"/>
          <w:szCs w:val="24"/>
        </w:rPr>
        <w:br/>
        <w:t xml:space="preserve">3) образование S-S связей в белках; </w:t>
      </w:r>
      <w:r w:rsidRPr="007F55CE">
        <w:rPr>
          <w:rFonts w:ascii="Times New Roman" w:hAnsi="Times New Roman"/>
          <w:b/>
          <w:vanish/>
          <w:sz w:val="24"/>
          <w:szCs w:val="24"/>
        </w:rPr>
        <w:t>+</w:t>
      </w:r>
      <w:r w:rsidRPr="007F55CE">
        <w:rPr>
          <w:rFonts w:ascii="Times New Roman" w:hAnsi="Times New Roman"/>
          <w:b/>
          <w:sz w:val="24"/>
          <w:szCs w:val="24"/>
        </w:rPr>
        <w:br/>
        <w:t xml:space="preserve">4) гликозилирование белков; </w:t>
      </w:r>
      <w:r w:rsidRPr="007F55CE">
        <w:rPr>
          <w:rFonts w:ascii="Times New Roman" w:hAnsi="Times New Roman"/>
          <w:b/>
          <w:vanish/>
          <w:sz w:val="24"/>
          <w:szCs w:val="24"/>
        </w:rPr>
        <w:t>+</w:t>
      </w:r>
      <w:r w:rsidRPr="007F55CE">
        <w:rPr>
          <w:rFonts w:ascii="Times New Roman" w:hAnsi="Times New Roman"/>
          <w:b/>
          <w:sz w:val="24"/>
          <w:szCs w:val="24"/>
        </w:rPr>
        <w:br/>
        <w:t xml:space="preserve">5) фосфорилирование белков. </w:t>
      </w:r>
      <w:r w:rsidRPr="007F55CE">
        <w:rPr>
          <w:rFonts w:ascii="Times New Roman" w:hAnsi="Times New Roman"/>
          <w:b/>
          <w:vanish/>
          <w:sz w:val="24"/>
          <w:szCs w:val="24"/>
        </w:rPr>
        <w:t>+</w:t>
      </w:r>
      <w:r w:rsidRPr="007F55CE">
        <w:rPr>
          <w:rFonts w:ascii="Times New Roman" w:hAnsi="Times New Roman"/>
          <w:b/>
          <w:sz w:val="24"/>
          <w:szCs w:val="24"/>
        </w:rPr>
        <w:br/>
      </w:r>
      <w:r w:rsidRPr="007F55CE">
        <w:rPr>
          <w:rFonts w:ascii="Times New Roman" w:hAnsi="Times New Roman"/>
          <w:sz w:val="24"/>
          <w:szCs w:val="24"/>
        </w:rPr>
        <w:t>а) 1, 2, 3, 4;</w:t>
      </w:r>
      <w:r w:rsidRPr="007F55CE">
        <w:rPr>
          <w:rFonts w:ascii="Times New Roman" w:hAnsi="Times New Roman"/>
          <w:sz w:val="24"/>
          <w:szCs w:val="24"/>
        </w:rPr>
        <w:br/>
        <w:t>б) 2, 3, 4, 5;</w:t>
      </w:r>
      <w:r w:rsidRPr="007F55CE">
        <w:rPr>
          <w:rFonts w:ascii="Times New Roman" w:hAnsi="Times New Roman"/>
          <w:sz w:val="24"/>
          <w:szCs w:val="24"/>
        </w:rPr>
        <w:br/>
        <w:t xml:space="preserve">в) 1, 2, 3, 4, 5; </w:t>
      </w:r>
      <w:r w:rsidRPr="007F55CE">
        <w:rPr>
          <w:rFonts w:ascii="Times New Roman" w:hAnsi="Times New Roman"/>
          <w:vanish/>
          <w:sz w:val="24"/>
          <w:szCs w:val="24"/>
        </w:rPr>
        <w:t>+</w:t>
      </w:r>
      <w:r w:rsidRPr="007F55CE">
        <w:rPr>
          <w:rFonts w:ascii="Times New Roman" w:hAnsi="Times New Roman"/>
          <w:sz w:val="24"/>
          <w:szCs w:val="24"/>
        </w:rPr>
        <w:br/>
        <w:t>г) только 1, 3, 4;</w:t>
      </w:r>
      <w:r w:rsidRPr="007F55CE">
        <w:rPr>
          <w:rFonts w:ascii="Times New Roman" w:hAnsi="Times New Roman"/>
          <w:sz w:val="24"/>
          <w:szCs w:val="24"/>
        </w:rPr>
        <w:br/>
        <w:t xml:space="preserve">д) только 2, 4, 5; </w:t>
      </w:r>
      <w:r w:rsidRPr="007F55CE">
        <w:rPr>
          <w:rFonts w:ascii="Times New Roman" w:hAnsi="Times New Roman"/>
          <w:sz w:val="24"/>
          <w:szCs w:val="24"/>
        </w:rPr>
        <w:br/>
        <w:t>е) только 3, 4, 5.</w:t>
      </w:r>
    </w:p>
    <w:p w:rsidR="00337552" w:rsidRPr="007F55CE" w:rsidRDefault="00337552" w:rsidP="00337552">
      <w:pPr>
        <w:keepLines/>
        <w:numPr>
          <w:ilvl w:val="0"/>
          <w:numId w:val="2"/>
        </w:numPr>
        <w:tabs>
          <w:tab w:val="clear" w:pos="360"/>
          <w:tab w:val="num" w:pos="540"/>
        </w:tabs>
        <w:spacing w:after="120"/>
        <w:ind w:left="567" w:hanging="567"/>
        <w:rPr>
          <w:rFonts w:ascii="Times New Roman" w:hAnsi="Times New Roman"/>
          <w:sz w:val="24"/>
          <w:szCs w:val="24"/>
        </w:rPr>
      </w:pPr>
      <w:r w:rsidRPr="007F55CE">
        <w:rPr>
          <w:rFonts w:ascii="Times New Roman" w:hAnsi="Times New Roman"/>
          <w:b/>
          <w:sz w:val="24"/>
          <w:szCs w:val="24"/>
        </w:rPr>
        <w:lastRenderedPageBreak/>
        <w:t>Пептидная связь между аминокислотными остатками в белках (С-N) характеризуется следующими свойствами:</w:t>
      </w:r>
      <w:r w:rsidRPr="007F55CE">
        <w:rPr>
          <w:rFonts w:ascii="Times New Roman" w:hAnsi="Times New Roman"/>
          <w:b/>
          <w:sz w:val="24"/>
          <w:szCs w:val="24"/>
        </w:rPr>
        <w:br/>
        <w:t xml:space="preserve">1) она имеет длину меньшую, чем одинарная ковалентная связь, и большую, чем двойная; </w:t>
      </w:r>
      <w:r w:rsidRPr="007F55CE">
        <w:rPr>
          <w:rFonts w:ascii="Times New Roman" w:hAnsi="Times New Roman"/>
          <w:b/>
          <w:vanish/>
          <w:sz w:val="24"/>
          <w:szCs w:val="24"/>
        </w:rPr>
        <w:t>+</w:t>
      </w:r>
      <w:r w:rsidRPr="007F55CE">
        <w:rPr>
          <w:rFonts w:ascii="Times New Roman" w:hAnsi="Times New Roman"/>
          <w:b/>
          <w:sz w:val="24"/>
          <w:szCs w:val="24"/>
        </w:rPr>
        <w:br/>
        <w:t xml:space="preserve">2) вокруг этой связи не происходит вращения; </w:t>
      </w:r>
      <w:r w:rsidRPr="007F55CE">
        <w:rPr>
          <w:rFonts w:ascii="Times New Roman" w:hAnsi="Times New Roman"/>
          <w:b/>
          <w:vanish/>
          <w:sz w:val="24"/>
          <w:szCs w:val="24"/>
        </w:rPr>
        <w:t>+</w:t>
      </w:r>
      <w:r w:rsidRPr="007F55CE">
        <w:rPr>
          <w:rFonts w:ascii="Times New Roman" w:hAnsi="Times New Roman"/>
          <w:b/>
          <w:sz w:val="24"/>
          <w:szCs w:val="24"/>
        </w:rPr>
        <w:br/>
        <w:t xml:space="preserve">3) атомы кислорода и водорода, которые соединены с С и N атомами, соединенными пептидной связью, находятся в транс-положении; </w:t>
      </w:r>
      <w:r w:rsidRPr="007F55CE">
        <w:rPr>
          <w:rFonts w:ascii="Times New Roman" w:hAnsi="Times New Roman"/>
          <w:b/>
          <w:vanish/>
          <w:sz w:val="24"/>
          <w:szCs w:val="24"/>
        </w:rPr>
        <w:t>+</w:t>
      </w:r>
      <w:r w:rsidRPr="007F55CE">
        <w:rPr>
          <w:rFonts w:ascii="Times New Roman" w:hAnsi="Times New Roman"/>
          <w:b/>
          <w:sz w:val="24"/>
          <w:szCs w:val="24"/>
        </w:rPr>
        <w:br/>
        <w:t xml:space="preserve">4) все шесть атомов, прикрепленных к С и N атомам, соединенным пептидной связью, находятся в одной плоскости; </w:t>
      </w:r>
      <w:r w:rsidRPr="007F55CE">
        <w:rPr>
          <w:rFonts w:ascii="Times New Roman" w:hAnsi="Times New Roman"/>
          <w:b/>
          <w:vanish/>
          <w:sz w:val="24"/>
          <w:szCs w:val="24"/>
        </w:rPr>
        <w:t>+</w:t>
      </w:r>
      <w:r w:rsidRPr="007F55CE">
        <w:rPr>
          <w:rFonts w:ascii="Times New Roman" w:hAnsi="Times New Roman"/>
          <w:b/>
          <w:sz w:val="24"/>
          <w:szCs w:val="24"/>
        </w:rPr>
        <w:br/>
        <w:t xml:space="preserve">5) пептидная связь представляет собой диполь. </w:t>
      </w:r>
      <w:r w:rsidRPr="007F55CE">
        <w:rPr>
          <w:rFonts w:ascii="Times New Roman" w:hAnsi="Times New Roman"/>
          <w:b/>
          <w:vanish/>
          <w:sz w:val="24"/>
          <w:szCs w:val="24"/>
        </w:rPr>
        <w:t>+</w:t>
      </w:r>
      <w:r w:rsidRPr="007F55CE">
        <w:rPr>
          <w:rFonts w:ascii="Times New Roman" w:hAnsi="Times New Roman"/>
          <w:b/>
          <w:sz w:val="24"/>
          <w:szCs w:val="24"/>
        </w:rPr>
        <w:br/>
      </w:r>
      <w:r w:rsidRPr="007F55CE">
        <w:rPr>
          <w:rFonts w:ascii="Times New Roman" w:hAnsi="Times New Roman"/>
          <w:sz w:val="24"/>
          <w:szCs w:val="24"/>
        </w:rPr>
        <w:t>а) 1, 2, 3, 4;</w:t>
      </w:r>
      <w:r w:rsidRPr="007F55CE">
        <w:rPr>
          <w:rFonts w:ascii="Times New Roman" w:hAnsi="Times New Roman"/>
          <w:sz w:val="24"/>
          <w:szCs w:val="24"/>
        </w:rPr>
        <w:br/>
        <w:t>б) 2, 3, 4, 5;</w:t>
      </w:r>
      <w:r w:rsidRPr="007F55CE">
        <w:rPr>
          <w:rFonts w:ascii="Times New Roman" w:hAnsi="Times New Roman"/>
          <w:sz w:val="24"/>
          <w:szCs w:val="24"/>
        </w:rPr>
        <w:br/>
        <w:t xml:space="preserve">в) 1, 2, 3, 4, 5; </w:t>
      </w:r>
      <w:r w:rsidRPr="007F55CE">
        <w:rPr>
          <w:rFonts w:ascii="Times New Roman" w:hAnsi="Times New Roman"/>
          <w:vanish/>
          <w:sz w:val="24"/>
          <w:szCs w:val="24"/>
        </w:rPr>
        <w:t>+</w:t>
      </w:r>
      <w:r w:rsidRPr="007F55CE">
        <w:rPr>
          <w:rFonts w:ascii="Times New Roman" w:hAnsi="Times New Roman"/>
          <w:sz w:val="24"/>
          <w:szCs w:val="24"/>
        </w:rPr>
        <w:br/>
        <w:t>г) только 1, 3, 4;</w:t>
      </w:r>
      <w:r w:rsidRPr="007F55CE">
        <w:rPr>
          <w:rFonts w:ascii="Times New Roman" w:hAnsi="Times New Roman"/>
          <w:sz w:val="24"/>
          <w:szCs w:val="24"/>
        </w:rPr>
        <w:br/>
        <w:t xml:space="preserve">д) только 2, 4, 5; </w:t>
      </w:r>
      <w:r w:rsidRPr="007F55CE">
        <w:rPr>
          <w:rFonts w:ascii="Times New Roman" w:hAnsi="Times New Roman"/>
          <w:sz w:val="24"/>
          <w:szCs w:val="24"/>
        </w:rPr>
        <w:br/>
        <w:t>е) только 3, 4, 5.</w:t>
      </w:r>
    </w:p>
    <w:p w:rsidR="00337552" w:rsidRPr="007F55CE" w:rsidRDefault="00337552" w:rsidP="00337552">
      <w:pPr>
        <w:keepLines/>
        <w:spacing w:after="12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37552" w:rsidRPr="007F55CE" w:rsidRDefault="00337552" w:rsidP="00337552">
      <w:pPr>
        <w:keepLines/>
        <w:widowControl w:val="0"/>
        <w:spacing w:after="120"/>
        <w:rPr>
          <w:sz w:val="24"/>
          <w:szCs w:val="24"/>
        </w:rPr>
      </w:pPr>
    </w:p>
    <w:sectPr w:rsidR="00337552" w:rsidRPr="007F55CE" w:rsidSect="002579D2">
      <w:headerReference w:type="even" r:id="rId11"/>
      <w:head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552" w:rsidRDefault="00337552" w:rsidP="00337552">
      <w:r>
        <w:separator/>
      </w:r>
    </w:p>
  </w:endnote>
  <w:endnote w:type="continuationSeparator" w:id="0">
    <w:p w:rsidR="00337552" w:rsidRDefault="00337552" w:rsidP="00337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平成明朝">
    <w:altName w:val="Arial Unicode MS"/>
    <w:charset w:val="80"/>
    <w:family w:val="auto"/>
    <w:pitch w:val="variable"/>
    <w:sig w:usb0="00000000" w:usb1="00000000" w:usb2="01000407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isei Minch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メイリオ">
    <w:altName w:val="Arial Unicode MS"/>
    <w:charset w:val="80"/>
    <w:family w:val="modern"/>
    <w:pitch w:val="variable"/>
    <w:sig w:usb0="E00002FF" w:usb1="6AC7FFFF" w:usb2="00000012" w:usb3="00000000" w:csb0="0002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552" w:rsidRDefault="00337552" w:rsidP="00337552">
      <w:r>
        <w:separator/>
      </w:r>
    </w:p>
  </w:footnote>
  <w:footnote w:type="continuationSeparator" w:id="0">
    <w:p w:rsidR="00337552" w:rsidRDefault="00337552" w:rsidP="00337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6C7" w:rsidRDefault="00EE55AC" w:rsidP="00DD3F71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37552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016C7" w:rsidRDefault="007F55CE" w:rsidP="00635F56">
    <w:pPr>
      <w:pStyle w:val="a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71" w:rsidRPr="00DD3F71" w:rsidRDefault="00EE55AC" w:rsidP="000B146F">
    <w:pPr>
      <w:pStyle w:val="ae"/>
      <w:framePr w:wrap="around" w:vAnchor="text" w:hAnchor="margin" w:xAlign="right" w:y="1"/>
      <w:rPr>
        <w:rStyle w:val="af1"/>
        <w:rFonts w:ascii="Times New Roman" w:hAnsi="Times New Roman"/>
        <w:sz w:val="22"/>
      </w:rPr>
    </w:pPr>
    <w:r w:rsidRPr="00DD3F71">
      <w:rPr>
        <w:rStyle w:val="af1"/>
        <w:rFonts w:ascii="Times New Roman" w:hAnsi="Times New Roman"/>
        <w:sz w:val="22"/>
      </w:rPr>
      <w:fldChar w:fldCharType="begin"/>
    </w:r>
    <w:r w:rsidR="00337552" w:rsidRPr="00DD3F71">
      <w:rPr>
        <w:rStyle w:val="af1"/>
        <w:rFonts w:ascii="Times New Roman" w:hAnsi="Times New Roman"/>
        <w:sz w:val="22"/>
      </w:rPr>
      <w:instrText xml:space="preserve">PAGE  </w:instrText>
    </w:r>
    <w:r w:rsidRPr="00DD3F71">
      <w:rPr>
        <w:rStyle w:val="af1"/>
        <w:rFonts w:ascii="Times New Roman" w:hAnsi="Times New Roman"/>
        <w:sz w:val="22"/>
      </w:rPr>
      <w:fldChar w:fldCharType="separate"/>
    </w:r>
    <w:r w:rsidR="007F55CE">
      <w:rPr>
        <w:rStyle w:val="af1"/>
        <w:rFonts w:ascii="Times New Roman" w:hAnsi="Times New Roman"/>
        <w:noProof/>
        <w:sz w:val="22"/>
      </w:rPr>
      <w:t>8</w:t>
    </w:r>
    <w:r w:rsidRPr="00DD3F71">
      <w:rPr>
        <w:rStyle w:val="af1"/>
        <w:rFonts w:ascii="Times New Roman" w:hAnsi="Times New Roman"/>
        <w:sz w:val="22"/>
      </w:rPr>
      <w:fldChar w:fldCharType="end"/>
    </w:r>
  </w:p>
  <w:p w:rsidR="00DD3F71" w:rsidRPr="00DD3F71" w:rsidRDefault="007F55CE" w:rsidP="00DD3F71">
    <w:pPr>
      <w:pStyle w:val="ae"/>
      <w:ind w:right="360"/>
      <w:jc w:val="right"/>
      <w:rPr>
        <w:rFonts w:ascii="Times New Roman" w:hAnsi="Times New Roman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2195"/>
    <w:multiLevelType w:val="hybridMultilevel"/>
    <w:tmpl w:val="EF5E93E0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64820"/>
    <w:multiLevelType w:val="hybridMultilevel"/>
    <w:tmpl w:val="01AC8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4F4504"/>
    <w:multiLevelType w:val="hybridMultilevel"/>
    <w:tmpl w:val="F3C094B2"/>
    <w:lvl w:ilvl="0" w:tplc="B1603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02647F"/>
    <w:multiLevelType w:val="hybridMultilevel"/>
    <w:tmpl w:val="2BDE4E86"/>
    <w:lvl w:ilvl="0" w:tplc="B1603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E5EAF"/>
    <w:multiLevelType w:val="hybridMultilevel"/>
    <w:tmpl w:val="31F4E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ADA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41221E"/>
    <w:multiLevelType w:val="hybridMultilevel"/>
    <w:tmpl w:val="25963C18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132186"/>
    <w:multiLevelType w:val="hybridMultilevel"/>
    <w:tmpl w:val="AA868178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A5181C"/>
    <w:multiLevelType w:val="singleLevel"/>
    <w:tmpl w:val="331C0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</w:abstractNum>
  <w:abstractNum w:abstractNumId="8">
    <w:nsid w:val="2BBC7823"/>
    <w:multiLevelType w:val="hybridMultilevel"/>
    <w:tmpl w:val="4AD2C8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91167D"/>
    <w:multiLevelType w:val="hybridMultilevel"/>
    <w:tmpl w:val="D5C0B876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E147C7"/>
    <w:multiLevelType w:val="hybridMultilevel"/>
    <w:tmpl w:val="BCFC8278"/>
    <w:lvl w:ilvl="0" w:tplc="DA604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4D17A7"/>
    <w:multiLevelType w:val="hybridMultilevel"/>
    <w:tmpl w:val="FEB62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D4019C"/>
    <w:multiLevelType w:val="hybridMultilevel"/>
    <w:tmpl w:val="F930312A"/>
    <w:lvl w:ilvl="0" w:tplc="B1603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9E643C"/>
    <w:multiLevelType w:val="hybridMultilevel"/>
    <w:tmpl w:val="9E8AA58A"/>
    <w:lvl w:ilvl="0" w:tplc="DA604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E1B0C6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B662E2"/>
    <w:multiLevelType w:val="hybridMultilevel"/>
    <w:tmpl w:val="8182BAD6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A260A7"/>
    <w:multiLevelType w:val="hybridMultilevel"/>
    <w:tmpl w:val="67582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E578E"/>
    <w:multiLevelType w:val="hybridMultilevel"/>
    <w:tmpl w:val="554CB220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63673E"/>
    <w:multiLevelType w:val="hybridMultilevel"/>
    <w:tmpl w:val="E2600634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11419A"/>
    <w:multiLevelType w:val="hybridMultilevel"/>
    <w:tmpl w:val="C9A8ED36"/>
    <w:lvl w:ilvl="0" w:tplc="B1603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5C6BAC"/>
    <w:multiLevelType w:val="hybridMultilevel"/>
    <w:tmpl w:val="04AEFCF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7333B9E"/>
    <w:multiLevelType w:val="hybridMultilevel"/>
    <w:tmpl w:val="EC46BAD8"/>
    <w:lvl w:ilvl="0" w:tplc="62BE9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A54E38"/>
    <w:multiLevelType w:val="hybridMultilevel"/>
    <w:tmpl w:val="A4B8B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8"/>
  </w:num>
  <w:num w:numId="5">
    <w:abstractNumId w:val="12"/>
  </w:num>
  <w:num w:numId="6">
    <w:abstractNumId w:val="4"/>
  </w:num>
  <w:num w:numId="7">
    <w:abstractNumId w:val="20"/>
  </w:num>
  <w:num w:numId="8">
    <w:abstractNumId w:val="21"/>
  </w:num>
  <w:num w:numId="9">
    <w:abstractNumId w:val="11"/>
  </w:num>
  <w:num w:numId="10">
    <w:abstractNumId w:val="15"/>
  </w:num>
  <w:num w:numId="11">
    <w:abstractNumId w:val="0"/>
  </w:num>
  <w:num w:numId="12">
    <w:abstractNumId w:val="5"/>
  </w:num>
  <w:num w:numId="13">
    <w:abstractNumId w:val="14"/>
  </w:num>
  <w:num w:numId="14">
    <w:abstractNumId w:val="16"/>
  </w:num>
  <w:num w:numId="15">
    <w:abstractNumId w:val="9"/>
  </w:num>
  <w:num w:numId="16">
    <w:abstractNumId w:val="6"/>
  </w:num>
  <w:num w:numId="17">
    <w:abstractNumId w:val="17"/>
  </w:num>
  <w:num w:numId="18">
    <w:abstractNumId w:val="13"/>
  </w:num>
  <w:num w:numId="19">
    <w:abstractNumId w:val="10"/>
  </w:num>
  <w:num w:numId="20">
    <w:abstractNumId w:val="1"/>
  </w:num>
  <w:num w:numId="21">
    <w:abstractNumId w:val="19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552"/>
    <w:rsid w:val="000E2AE3"/>
    <w:rsid w:val="00337552"/>
    <w:rsid w:val="00490FE2"/>
    <w:rsid w:val="007F55CE"/>
    <w:rsid w:val="00BB7C86"/>
    <w:rsid w:val="00C95715"/>
    <w:rsid w:val="00E14CC9"/>
    <w:rsid w:val="00EC5DB1"/>
    <w:rsid w:val="00EE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52"/>
    <w:pPr>
      <w:spacing w:after="0" w:line="240" w:lineRule="auto"/>
    </w:pPr>
    <w:rPr>
      <w:rFonts w:ascii="Helios" w:eastAsia="Times New Roman" w:hAnsi="Helios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7552"/>
    <w:pPr>
      <w:keepNext/>
      <w:ind w:right="23"/>
      <w:jc w:val="center"/>
      <w:outlineLvl w:val="0"/>
    </w:pPr>
    <w:rPr>
      <w:rFonts w:ascii="Century" w:eastAsia="MS Mincho" w:hAnsi="Century"/>
      <w:b/>
      <w:bCs/>
      <w:sz w:val="24"/>
      <w:szCs w:val="24"/>
      <w:lang w:val="en-US" w:eastAsia="pl-PL"/>
    </w:rPr>
  </w:style>
  <w:style w:type="paragraph" w:styleId="2">
    <w:name w:val="heading 2"/>
    <w:basedOn w:val="a"/>
    <w:next w:val="a"/>
    <w:link w:val="20"/>
    <w:qFormat/>
    <w:rsid w:val="00337552"/>
    <w:pPr>
      <w:keepNext/>
      <w:widowControl w:val="0"/>
      <w:outlineLvl w:val="1"/>
    </w:pPr>
    <w:rPr>
      <w:rFonts w:ascii="Arial" w:eastAsia="MS Gothic" w:hAnsi="Arial"/>
      <w:sz w:val="24"/>
      <w:lang w:val="en-US" w:eastAsia="ja-JP"/>
    </w:rPr>
  </w:style>
  <w:style w:type="paragraph" w:styleId="4">
    <w:name w:val="heading 4"/>
    <w:basedOn w:val="a"/>
    <w:next w:val="a"/>
    <w:link w:val="40"/>
    <w:qFormat/>
    <w:rsid w:val="00337552"/>
    <w:pPr>
      <w:keepNext/>
      <w:widowControl w:val="0"/>
      <w:ind w:leftChars="400" w:left="400"/>
      <w:outlineLvl w:val="3"/>
    </w:pPr>
    <w:rPr>
      <w:rFonts w:ascii="Times New Roman" w:eastAsia="MS Mincho" w:hAnsi="Times New Roman"/>
      <w:b/>
      <w:bCs/>
      <w:sz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552"/>
    <w:rPr>
      <w:rFonts w:ascii="Century" w:eastAsia="MS Mincho" w:hAnsi="Century" w:cs="Times New Roman"/>
      <w:b/>
      <w:bCs/>
      <w:sz w:val="24"/>
      <w:szCs w:val="24"/>
      <w:lang w:val="en-US" w:eastAsia="pl-PL"/>
    </w:rPr>
  </w:style>
  <w:style w:type="character" w:customStyle="1" w:styleId="20">
    <w:name w:val="Заголовок 2 Знак"/>
    <w:basedOn w:val="a0"/>
    <w:link w:val="2"/>
    <w:rsid w:val="00337552"/>
    <w:rPr>
      <w:rFonts w:ascii="Arial" w:eastAsia="MS Gothic" w:hAnsi="Arial" w:cs="Times New Roman"/>
      <w:sz w:val="24"/>
      <w:szCs w:val="20"/>
      <w:lang w:val="en-US" w:eastAsia="ja-JP"/>
    </w:rPr>
  </w:style>
  <w:style w:type="character" w:customStyle="1" w:styleId="40">
    <w:name w:val="Заголовок 4 Знак"/>
    <w:basedOn w:val="a0"/>
    <w:link w:val="4"/>
    <w:rsid w:val="00337552"/>
    <w:rPr>
      <w:rFonts w:ascii="Times New Roman" w:eastAsia="MS Mincho" w:hAnsi="Times New Roman" w:cs="Times New Roman"/>
      <w:b/>
      <w:bCs/>
      <w:sz w:val="24"/>
      <w:szCs w:val="20"/>
      <w:lang w:val="en-US" w:eastAsia="ja-JP"/>
    </w:rPr>
  </w:style>
  <w:style w:type="paragraph" w:customStyle="1" w:styleId="a3">
    <w:name w:val="Стиль диплома"/>
    <w:basedOn w:val="a"/>
    <w:rsid w:val="00337552"/>
    <w:pPr>
      <w:ind w:right="45" w:firstLine="567"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rsid w:val="00337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chnZchn10">
    <w:name w:val="Zchn Zchn10"/>
    <w:basedOn w:val="a0"/>
    <w:locked/>
    <w:rsid w:val="00337552"/>
    <w:rPr>
      <w:rFonts w:ascii="Century" w:hAnsi="Century" w:cs="Times New Roman"/>
      <w:b/>
      <w:bCs/>
      <w:kern w:val="0"/>
      <w:sz w:val="24"/>
      <w:szCs w:val="24"/>
      <w:lang w:eastAsia="pl-PL"/>
    </w:rPr>
  </w:style>
  <w:style w:type="character" w:customStyle="1" w:styleId="ZchnZchn8">
    <w:name w:val="Zchn Zchn8"/>
    <w:basedOn w:val="a0"/>
    <w:semiHidden/>
    <w:locked/>
    <w:rsid w:val="00337552"/>
    <w:rPr>
      <w:rFonts w:ascii="Times New Roman" w:eastAsia="平成明朝" w:hAnsi="Times New Roman" w:cs="Times New Roman"/>
      <w:b/>
      <w:bCs/>
      <w:kern w:val="0"/>
      <w:sz w:val="20"/>
      <w:szCs w:val="20"/>
    </w:rPr>
  </w:style>
  <w:style w:type="character" w:customStyle="1" w:styleId="ZchnZchn7">
    <w:name w:val="Zchn Zchn7"/>
    <w:basedOn w:val="a0"/>
    <w:locked/>
    <w:rsid w:val="00337552"/>
    <w:rPr>
      <w:rFonts w:cs="Times New Roman"/>
    </w:rPr>
  </w:style>
  <w:style w:type="paragraph" w:customStyle="1" w:styleId="11">
    <w:name w:val="リスト段落1"/>
    <w:basedOn w:val="a"/>
    <w:rsid w:val="00337552"/>
    <w:pPr>
      <w:ind w:left="720"/>
    </w:pPr>
    <w:rPr>
      <w:rFonts w:ascii="Times New Roman" w:eastAsia="MS Mincho" w:hAnsi="Times New Roman"/>
      <w:sz w:val="24"/>
      <w:szCs w:val="24"/>
      <w:lang w:val="en-US" w:eastAsia="en-US"/>
    </w:rPr>
  </w:style>
  <w:style w:type="paragraph" w:customStyle="1" w:styleId="131">
    <w:name w:val="表 (青) 131"/>
    <w:basedOn w:val="a"/>
    <w:qFormat/>
    <w:rsid w:val="00337552"/>
    <w:pPr>
      <w:widowControl w:val="0"/>
      <w:ind w:leftChars="400" w:left="840"/>
    </w:pPr>
    <w:rPr>
      <w:rFonts w:ascii="Times New Roman" w:eastAsia="MS Mincho" w:hAnsi="Times New Roman"/>
      <w:sz w:val="24"/>
      <w:lang w:val="en-US" w:eastAsia="ja-JP"/>
    </w:rPr>
  </w:style>
  <w:style w:type="character" w:customStyle="1" w:styleId="a5">
    <w:name w:val="行間詰め (文字)"/>
    <w:basedOn w:val="a0"/>
    <w:locked/>
    <w:rsid w:val="00337552"/>
    <w:rPr>
      <w:rFonts w:cs="Times New Roman"/>
      <w:kern w:val="0"/>
      <w:sz w:val="22"/>
      <w:lang w:eastAsia="en-US"/>
    </w:rPr>
  </w:style>
  <w:style w:type="paragraph" w:styleId="a6">
    <w:name w:val="Body Text"/>
    <w:basedOn w:val="a"/>
    <w:link w:val="a7"/>
    <w:semiHidden/>
    <w:rsid w:val="00337552"/>
    <w:pPr>
      <w:tabs>
        <w:tab w:val="left" w:pos="57"/>
        <w:tab w:val="left" w:pos="285"/>
        <w:tab w:val="left" w:pos="1701"/>
        <w:tab w:val="left" w:pos="2835"/>
        <w:tab w:val="left" w:pos="3119"/>
      </w:tabs>
    </w:pPr>
    <w:rPr>
      <w:rFonts w:ascii="Times New Roman" w:eastAsia="MS Mincho" w:hAnsi="Times New Roman"/>
      <w:sz w:val="24"/>
      <w:szCs w:val="28"/>
      <w:lang w:val="sv-SE" w:eastAsia="sv-SE"/>
    </w:rPr>
  </w:style>
  <w:style w:type="character" w:customStyle="1" w:styleId="a7">
    <w:name w:val="Основной текст Знак"/>
    <w:basedOn w:val="a0"/>
    <w:link w:val="a6"/>
    <w:semiHidden/>
    <w:rsid w:val="00337552"/>
    <w:rPr>
      <w:rFonts w:ascii="Times New Roman" w:eastAsia="MS Mincho" w:hAnsi="Times New Roman" w:cs="Times New Roman"/>
      <w:sz w:val="24"/>
      <w:szCs w:val="28"/>
      <w:lang w:val="sv-SE" w:eastAsia="sv-SE"/>
    </w:rPr>
  </w:style>
  <w:style w:type="character" w:customStyle="1" w:styleId="ZchnZchn4">
    <w:name w:val="Zchn Zchn4"/>
    <w:basedOn w:val="a0"/>
    <w:locked/>
    <w:rsid w:val="00337552"/>
    <w:rPr>
      <w:rFonts w:ascii="Times New Roman" w:hAnsi="Times New Roman" w:cs="Times New Roman"/>
      <w:kern w:val="0"/>
      <w:sz w:val="28"/>
      <w:szCs w:val="28"/>
      <w:lang w:val="sv-SE" w:eastAsia="sv-SE"/>
    </w:rPr>
  </w:style>
  <w:style w:type="paragraph" w:customStyle="1" w:styleId="style1">
    <w:name w:val="style1"/>
    <w:basedOn w:val="a"/>
    <w:rsid w:val="00337552"/>
    <w:pPr>
      <w:spacing w:before="100" w:beforeAutospacing="1" w:after="100" w:afterAutospacing="1"/>
    </w:pPr>
    <w:rPr>
      <w:rFonts w:ascii="Arial" w:eastAsia="SimSun" w:hAnsi="Arial" w:cs="Arial"/>
      <w:sz w:val="24"/>
      <w:szCs w:val="24"/>
      <w:lang w:val="en-US" w:eastAsia="zh-CN"/>
    </w:rPr>
  </w:style>
  <w:style w:type="character" w:styleId="a8">
    <w:name w:val="Hyperlink"/>
    <w:basedOn w:val="a0"/>
    <w:semiHidden/>
    <w:rsid w:val="00337552"/>
    <w:rPr>
      <w:rFonts w:cs="Times New Roman"/>
      <w:color w:val="0000FF"/>
      <w:u w:val="single"/>
    </w:rPr>
  </w:style>
  <w:style w:type="character" w:styleId="a9">
    <w:name w:val="Strong"/>
    <w:basedOn w:val="a0"/>
    <w:qFormat/>
    <w:rsid w:val="00337552"/>
    <w:rPr>
      <w:rFonts w:cs="Times New Roman"/>
      <w:b/>
      <w:bCs/>
    </w:rPr>
  </w:style>
  <w:style w:type="character" w:customStyle="1" w:styleId="ZchnZchn3">
    <w:name w:val="Zchn Zchn3"/>
    <w:basedOn w:val="a0"/>
    <w:locked/>
    <w:rsid w:val="00337552"/>
    <w:rPr>
      <w:rFonts w:ascii="MS Mincho" w:eastAsia="MS Mincho" w:hAnsi="Courier New" w:cs="Courier New"/>
      <w:sz w:val="21"/>
      <w:szCs w:val="21"/>
    </w:rPr>
  </w:style>
  <w:style w:type="paragraph" w:customStyle="1" w:styleId="Repy">
    <w:name w:val="Repy"/>
    <w:basedOn w:val="a"/>
    <w:rsid w:val="00337552"/>
    <w:pPr>
      <w:tabs>
        <w:tab w:val="num" w:pos="720"/>
      </w:tabs>
      <w:ind w:left="720" w:hanging="360"/>
    </w:pPr>
    <w:rPr>
      <w:rFonts w:ascii="Arial" w:eastAsia="MS Mincho" w:hAnsi="Arial" w:cs="Arial"/>
      <w:color w:val="008000"/>
      <w:sz w:val="20"/>
      <w:szCs w:val="24"/>
      <w:lang w:val="en-GB" w:eastAsia="nl-NL"/>
    </w:rPr>
  </w:style>
  <w:style w:type="character" w:customStyle="1" w:styleId="ZchnZchn2">
    <w:name w:val="Zchn Zchn2"/>
    <w:basedOn w:val="a0"/>
    <w:rsid w:val="00337552"/>
    <w:rPr>
      <w:rFonts w:ascii="Times New Roman" w:eastAsia="平成明朝" w:hAnsi="Times New Roman"/>
      <w:sz w:val="24"/>
    </w:rPr>
  </w:style>
  <w:style w:type="paragraph" w:styleId="aa">
    <w:name w:val="List"/>
    <w:basedOn w:val="a6"/>
    <w:semiHidden/>
    <w:rsid w:val="00337552"/>
    <w:pPr>
      <w:widowControl w:val="0"/>
      <w:tabs>
        <w:tab w:val="clear" w:pos="57"/>
        <w:tab w:val="clear" w:pos="285"/>
        <w:tab w:val="clear" w:pos="1701"/>
        <w:tab w:val="clear" w:pos="2835"/>
        <w:tab w:val="clear" w:pos="3119"/>
      </w:tabs>
      <w:suppressAutoHyphens/>
      <w:spacing w:after="120"/>
    </w:pPr>
    <w:rPr>
      <w:rFonts w:ascii="Times" w:hAnsi="Times"/>
      <w:szCs w:val="20"/>
      <w:lang w:val="en-GB" w:eastAsia="ja-JP"/>
    </w:rPr>
  </w:style>
  <w:style w:type="paragraph" w:customStyle="1" w:styleId="ListParagraph1">
    <w:name w:val="List Paragraph1"/>
    <w:basedOn w:val="a"/>
    <w:rsid w:val="00337552"/>
    <w:pPr>
      <w:widowControl w:val="0"/>
      <w:ind w:leftChars="400" w:left="960"/>
      <w:jc w:val="both"/>
    </w:pPr>
    <w:rPr>
      <w:rFonts w:ascii="Century" w:eastAsia="MS Mincho" w:hAnsi="Century"/>
      <w:kern w:val="2"/>
      <w:sz w:val="24"/>
      <w:szCs w:val="24"/>
      <w:lang w:val="en-US" w:eastAsia="ja-JP"/>
    </w:rPr>
  </w:style>
  <w:style w:type="paragraph" w:customStyle="1" w:styleId="ColorfulList-Accent11">
    <w:name w:val="Colorful List - Accent 11"/>
    <w:basedOn w:val="a"/>
    <w:qFormat/>
    <w:rsid w:val="00337552"/>
    <w:pPr>
      <w:ind w:left="720" w:firstLine="360"/>
    </w:pPr>
    <w:rPr>
      <w:rFonts w:ascii="Century" w:eastAsia="MS Mincho" w:hAnsi="Century"/>
      <w:szCs w:val="22"/>
      <w:lang w:val="en-US" w:eastAsia="en-US"/>
    </w:rPr>
  </w:style>
  <w:style w:type="paragraph" w:styleId="ab">
    <w:name w:val="annotation text"/>
    <w:basedOn w:val="a"/>
    <w:link w:val="ac"/>
    <w:semiHidden/>
    <w:rsid w:val="00337552"/>
    <w:pPr>
      <w:widowControl w:val="0"/>
    </w:pPr>
    <w:rPr>
      <w:rFonts w:ascii="Times New Roman" w:eastAsia="MS Mincho" w:hAnsi="Times New Roman"/>
      <w:sz w:val="20"/>
      <w:lang w:val="en-US" w:eastAsia="ja-JP"/>
    </w:rPr>
  </w:style>
  <w:style w:type="character" w:customStyle="1" w:styleId="ac">
    <w:name w:val="Текст примечания Знак"/>
    <w:basedOn w:val="a0"/>
    <w:link w:val="ab"/>
    <w:semiHidden/>
    <w:rsid w:val="00337552"/>
    <w:rPr>
      <w:rFonts w:ascii="Times New Roman" w:eastAsia="MS Mincho" w:hAnsi="Times New Roman" w:cs="Times New Roman"/>
      <w:sz w:val="20"/>
      <w:szCs w:val="20"/>
      <w:lang w:val="en-US" w:eastAsia="ja-JP"/>
    </w:rPr>
  </w:style>
  <w:style w:type="character" w:customStyle="1" w:styleId="ZchnZchn9">
    <w:name w:val="Zchn Zchn9"/>
    <w:basedOn w:val="a0"/>
    <w:rsid w:val="00337552"/>
    <w:rPr>
      <w:rFonts w:ascii="Arial" w:eastAsia="MS Gothic" w:hAnsi="Arial"/>
      <w:sz w:val="24"/>
    </w:rPr>
  </w:style>
  <w:style w:type="paragraph" w:customStyle="1" w:styleId="WfxFaxNum">
    <w:name w:val="WfxFaxNum"/>
    <w:basedOn w:val="a"/>
    <w:rsid w:val="00337552"/>
    <w:rPr>
      <w:rFonts w:ascii="Times New Roman" w:eastAsia="MS Mincho" w:hAnsi="Times New Roman"/>
      <w:sz w:val="20"/>
      <w:lang w:val="de-DE" w:eastAsia="de-DE"/>
    </w:rPr>
  </w:style>
  <w:style w:type="character" w:customStyle="1" w:styleId="ZchnZchn1">
    <w:name w:val="Zchn Zchn1"/>
    <w:basedOn w:val="a0"/>
    <w:rsid w:val="00337552"/>
    <w:rPr>
      <w:rFonts w:ascii="Times New Roman" w:eastAsia="平成明朝" w:hAnsi="Times New Roman"/>
      <w:sz w:val="24"/>
    </w:rPr>
  </w:style>
  <w:style w:type="paragraph" w:customStyle="1" w:styleId="CM4">
    <w:name w:val="CM4"/>
    <w:basedOn w:val="a"/>
    <w:next w:val="a"/>
    <w:rsid w:val="00337552"/>
    <w:pPr>
      <w:widowControl w:val="0"/>
      <w:autoSpaceDE w:val="0"/>
      <w:autoSpaceDN w:val="0"/>
      <w:adjustRightInd w:val="0"/>
      <w:spacing w:line="316" w:lineRule="atLeast"/>
    </w:pPr>
    <w:rPr>
      <w:rFonts w:ascii="Heisei Mincho" w:eastAsia="MS Mincho" w:hAnsi="Heisei Mincho"/>
      <w:sz w:val="24"/>
      <w:szCs w:val="24"/>
      <w:lang w:val="en-US" w:eastAsia="ja-JP"/>
    </w:rPr>
  </w:style>
  <w:style w:type="character" w:customStyle="1" w:styleId="ZchnZchn">
    <w:name w:val="Zchn Zchn"/>
    <w:basedOn w:val="a0"/>
    <w:rsid w:val="00337552"/>
    <w:rPr>
      <w:rFonts w:ascii="Times New Roman" w:eastAsia="平成明朝" w:hAnsi="Times New Roman"/>
      <w:sz w:val="16"/>
      <w:szCs w:val="16"/>
    </w:rPr>
  </w:style>
  <w:style w:type="paragraph" w:customStyle="1" w:styleId="Default">
    <w:name w:val="Default"/>
    <w:rsid w:val="00337552"/>
    <w:pPr>
      <w:widowControl w:val="0"/>
      <w:autoSpaceDE w:val="0"/>
      <w:autoSpaceDN w:val="0"/>
      <w:adjustRightInd w:val="0"/>
      <w:spacing w:after="0" w:line="240" w:lineRule="auto"/>
    </w:pPr>
    <w:rPr>
      <w:rFonts w:ascii="Heisei Mincho" w:eastAsia="MS Mincho" w:hAnsi="Heisei Mincho" w:cs="Times New Roman"/>
      <w:color w:val="000000"/>
      <w:sz w:val="24"/>
      <w:szCs w:val="24"/>
      <w:lang w:val="en-US" w:eastAsia="ja-JP"/>
    </w:rPr>
  </w:style>
  <w:style w:type="paragraph" w:customStyle="1" w:styleId="ans">
    <w:name w:val="ans"/>
    <w:basedOn w:val="a"/>
    <w:rsid w:val="00337552"/>
    <w:pPr>
      <w:spacing w:after="180"/>
      <w:ind w:left="1200" w:hanging="600"/>
    </w:pPr>
    <w:rPr>
      <w:rFonts w:ascii="Times New Roman" w:eastAsia="MS Mincho" w:hAnsi="Times New Roman"/>
      <w:color w:val="0000CC"/>
      <w:sz w:val="24"/>
      <w:szCs w:val="24"/>
      <w:lang w:val="es-ES" w:eastAsia="es-ES"/>
    </w:rPr>
  </w:style>
  <w:style w:type="paragraph" w:customStyle="1" w:styleId="Quest">
    <w:name w:val="Quest"/>
    <w:rsid w:val="00337552"/>
    <w:pPr>
      <w:tabs>
        <w:tab w:val="num" w:pos="360"/>
      </w:tabs>
      <w:spacing w:after="0" w:line="480" w:lineRule="auto"/>
      <w:ind w:left="360" w:hanging="360"/>
    </w:pPr>
    <w:rPr>
      <w:rFonts w:ascii="Arial" w:eastAsia="MS Mincho" w:hAnsi="Arial" w:cs="Arial"/>
      <w:sz w:val="24"/>
      <w:szCs w:val="24"/>
      <w:lang w:val="en-US"/>
    </w:rPr>
  </w:style>
  <w:style w:type="character" w:styleId="ad">
    <w:name w:val="FollowedHyperlink"/>
    <w:basedOn w:val="a0"/>
    <w:rsid w:val="00337552"/>
    <w:rPr>
      <w:color w:val="800080"/>
      <w:u w:val="single"/>
    </w:rPr>
  </w:style>
  <w:style w:type="paragraph" w:styleId="ae">
    <w:name w:val="header"/>
    <w:basedOn w:val="a"/>
    <w:link w:val="af"/>
    <w:semiHidden/>
    <w:rsid w:val="00337552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MS Mincho" w:hAnsi="Century"/>
      <w:kern w:val="2"/>
      <w:sz w:val="21"/>
      <w:szCs w:val="22"/>
      <w:lang w:val="en-US" w:eastAsia="ja-JP"/>
    </w:rPr>
  </w:style>
  <w:style w:type="character" w:customStyle="1" w:styleId="af">
    <w:name w:val="Верхний колонтитул Знак"/>
    <w:basedOn w:val="a0"/>
    <w:link w:val="ae"/>
    <w:semiHidden/>
    <w:rsid w:val="00337552"/>
    <w:rPr>
      <w:rFonts w:ascii="Century" w:eastAsia="MS Mincho" w:hAnsi="Century" w:cs="Times New Roman"/>
      <w:kern w:val="2"/>
      <w:sz w:val="21"/>
      <w:lang w:val="en-US" w:eastAsia="ja-JP"/>
    </w:rPr>
  </w:style>
  <w:style w:type="paragraph" w:styleId="af0">
    <w:name w:val="List Paragraph"/>
    <w:basedOn w:val="a"/>
    <w:qFormat/>
    <w:rsid w:val="00337552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af1">
    <w:name w:val="page number"/>
    <w:basedOn w:val="a0"/>
    <w:rsid w:val="00337552"/>
  </w:style>
  <w:style w:type="paragraph" w:styleId="af2">
    <w:name w:val="footer"/>
    <w:basedOn w:val="a"/>
    <w:link w:val="af3"/>
    <w:rsid w:val="0033755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337552"/>
    <w:rPr>
      <w:rFonts w:ascii="Helios" w:eastAsia="Times New Roman" w:hAnsi="Helios" w:cs="Times New Roman"/>
      <w:szCs w:val="20"/>
      <w:lang w:eastAsia="ru-RU"/>
    </w:rPr>
  </w:style>
  <w:style w:type="character" w:customStyle="1" w:styleId="udar">
    <w:name w:val="udar"/>
    <w:basedOn w:val="a0"/>
    <w:rsid w:val="00337552"/>
  </w:style>
  <w:style w:type="paragraph" w:styleId="af4">
    <w:name w:val="Balloon Text"/>
    <w:basedOn w:val="a"/>
    <w:link w:val="af5"/>
    <w:uiPriority w:val="99"/>
    <w:semiHidden/>
    <w:unhideWhenUsed/>
    <w:rsid w:val="0033755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375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448F8-F77C-4FE5-901D-9A95E21C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1587</Words>
  <Characters>9048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dcterms:created xsi:type="dcterms:W3CDTF">2019-02-07T19:26:00Z</dcterms:created>
  <dcterms:modified xsi:type="dcterms:W3CDTF">2023-11-10T19:57:00Z</dcterms:modified>
</cp:coreProperties>
</file>